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87" w:rsidRDefault="00E90087" w:rsidP="0079534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  <w:lang w:val="pt-BR"/>
        </w:rPr>
      </w:pPr>
    </w:p>
    <w:p w:rsidR="0079534B" w:rsidRDefault="00E90087" w:rsidP="00E90087">
      <w:pPr>
        <w:tabs>
          <w:tab w:val="left" w:pos="1965"/>
          <w:tab w:val="center" w:pos="4532"/>
        </w:tabs>
        <w:spacing w:after="200" w:line="276" w:lineRule="auto"/>
        <w:jc w:val="center"/>
        <w:rPr>
          <w:rFonts w:ascii="Geomanist" w:eastAsia="Calibri" w:hAnsi="Geomanist"/>
          <w:b/>
          <w:sz w:val="28"/>
          <w:szCs w:val="28"/>
          <w:lang w:val="pt-BR"/>
        </w:rPr>
      </w:pPr>
      <w:r w:rsidRPr="00E90087">
        <w:rPr>
          <w:rFonts w:ascii="Geomanist" w:eastAsia="Calibri" w:hAnsi="Geomanist"/>
          <w:b/>
          <w:sz w:val="28"/>
          <w:szCs w:val="28"/>
          <w:lang w:val="pt-BR"/>
        </w:rPr>
        <w:t>REGULAMENTO DA SALA DE AULA DO 3º ANDAR</w:t>
      </w:r>
    </w:p>
    <w:p w:rsidR="00E90087" w:rsidRPr="00E90087" w:rsidRDefault="00E90087" w:rsidP="00E90087">
      <w:pPr>
        <w:spacing w:after="200" w:line="276" w:lineRule="auto"/>
        <w:ind w:firstLine="720"/>
        <w:jc w:val="center"/>
        <w:rPr>
          <w:rFonts w:ascii="Geomanist" w:eastAsia="Calibri" w:hAnsi="Geomanist"/>
          <w:b/>
          <w:sz w:val="28"/>
          <w:szCs w:val="28"/>
          <w:lang w:val="pt-BR"/>
        </w:rPr>
      </w:pPr>
    </w:p>
    <w:p w:rsidR="0079534B" w:rsidRPr="00E90087" w:rsidRDefault="00E90087" w:rsidP="00E90087">
      <w:pPr>
        <w:tabs>
          <w:tab w:val="left" w:pos="1965"/>
        </w:tabs>
        <w:spacing w:after="200" w:line="276" w:lineRule="auto"/>
        <w:rPr>
          <w:rFonts w:ascii="Geomanist" w:eastAsia="Calibri" w:hAnsi="Geomanist"/>
          <w:b/>
        </w:rPr>
      </w:pPr>
      <w:proofErr w:type="gramStart"/>
      <w:r>
        <w:rPr>
          <w:rFonts w:ascii="Geomanist" w:eastAsia="Calibri" w:hAnsi="Geomanist"/>
          <w:b/>
        </w:rPr>
        <w:t>1.</w:t>
      </w:r>
      <w:r w:rsidRPr="00E90087">
        <w:rPr>
          <w:rFonts w:ascii="Geomanist" w:eastAsia="Calibri" w:hAnsi="Geomanist"/>
          <w:b/>
        </w:rPr>
        <w:t>DO</w:t>
      </w:r>
      <w:proofErr w:type="gramEnd"/>
      <w:r w:rsidRPr="00E90087">
        <w:rPr>
          <w:rFonts w:ascii="Geomanist" w:eastAsia="Calibri" w:hAnsi="Geomanist"/>
          <w:b/>
        </w:rPr>
        <w:t xml:space="preserve"> OBJETO</w:t>
      </w:r>
    </w:p>
    <w:p w:rsidR="0079534B" w:rsidRPr="00E90087" w:rsidRDefault="00E90087" w:rsidP="0079534B">
      <w:pPr>
        <w:spacing w:after="200" w:line="276" w:lineRule="auto"/>
        <w:jc w:val="both"/>
        <w:rPr>
          <w:rFonts w:ascii="Geomanist" w:eastAsia="Calibri" w:hAnsi="Geomanist"/>
          <w:lang w:val="pt-BR"/>
        </w:rPr>
      </w:pPr>
      <w:proofErr w:type="gramStart"/>
      <w:r>
        <w:rPr>
          <w:rFonts w:ascii="Geomanist" w:eastAsia="Calibri" w:hAnsi="Geomanist"/>
          <w:lang w:val="pt-BR"/>
        </w:rPr>
        <w:t>a</w:t>
      </w:r>
      <w:proofErr w:type="gramEnd"/>
      <w:r>
        <w:rPr>
          <w:rFonts w:ascii="Geomanist" w:eastAsia="Calibri" w:hAnsi="Geomanist"/>
          <w:lang w:val="pt-BR"/>
        </w:rPr>
        <w:t>)</w:t>
      </w:r>
      <w:r w:rsidR="0079534B" w:rsidRPr="00E90087">
        <w:rPr>
          <w:rFonts w:ascii="Geomanist" w:eastAsia="Calibri" w:hAnsi="Geomanist"/>
          <w:lang w:val="pt-BR"/>
        </w:rPr>
        <w:t>A Sala de Aula, localizado na Avenida Carvalho</w:t>
      </w:r>
      <w:r w:rsidR="00BA000B" w:rsidRPr="00E90087">
        <w:rPr>
          <w:rFonts w:ascii="Geomanist" w:eastAsia="Calibri" w:hAnsi="Geomanist"/>
          <w:lang w:val="pt-BR"/>
        </w:rPr>
        <w:t xml:space="preserve"> Leal</w:t>
      </w:r>
      <w:r w:rsidR="0079534B" w:rsidRPr="00E90087">
        <w:rPr>
          <w:rFonts w:ascii="Geomanist" w:eastAsia="Calibri" w:hAnsi="Geomanist"/>
          <w:lang w:val="pt-BR"/>
        </w:rPr>
        <w:t>, 1778 – Cachoeirinha, Bloco D – 3º andar, é um espaço destinado prioritariamente à realização de atividades promovidas pela Fundação Hospital Adriano Jorge – FHAJ.</w:t>
      </w:r>
    </w:p>
    <w:p w:rsidR="0079534B" w:rsidRPr="00E90087" w:rsidRDefault="00E90087" w:rsidP="0079534B">
      <w:pPr>
        <w:spacing w:after="200" w:line="276" w:lineRule="auto"/>
        <w:jc w:val="both"/>
        <w:rPr>
          <w:rFonts w:ascii="Geomanist" w:eastAsia="Calibri" w:hAnsi="Geomanist"/>
          <w:lang w:val="pt-BR"/>
        </w:rPr>
      </w:pPr>
      <w:proofErr w:type="gramStart"/>
      <w:r>
        <w:rPr>
          <w:rFonts w:ascii="Geomanist" w:eastAsia="Calibri" w:hAnsi="Geomanist"/>
          <w:lang w:val="pt-BR"/>
        </w:rPr>
        <w:t>b)</w:t>
      </w:r>
      <w:proofErr w:type="gramEnd"/>
      <w:r w:rsidR="0079534B" w:rsidRPr="00E90087">
        <w:rPr>
          <w:rFonts w:ascii="Geomanist" w:eastAsia="Calibri" w:hAnsi="Geomanist"/>
          <w:lang w:val="pt-BR"/>
        </w:rPr>
        <w:t xml:space="preserve">A sala tem por fim sediar atividades institucionais que visem o aprimoramento profissional e acadêmico, como aulas, seminários, palestras, conferências, </w:t>
      </w:r>
      <w:r w:rsidR="005735FC" w:rsidRPr="00E90087">
        <w:rPr>
          <w:rFonts w:ascii="Geomanist" w:eastAsia="Calibri" w:hAnsi="Geomanist"/>
          <w:lang w:val="pt-BR"/>
        </w:rPr>
        <w:t>assembléias</w:t>
      </w:r>
      <w:r w:rsidR="0079534B" w:rsidRPr="00E90087">
        <w:rPr>
          <w:rFonts w:ascii="Geomanist" w:eastAsia="Calibri" w:hAnsi="Geomanist"/>
          <w:lang w:val="pt-BR"/>
        </w:rPr>
        <w:t>, fóruns de debates, workshops ou similares.</w:t>
      </w:r>
    </w:p>
    <w:p w:rsidR="0079534B" w:rsidRPr="00E90087" w:rsidRDefault="00E90087" w:rsidP="0079534B">
      <w:pPr>
        <w:spacing w:after="200" w:line="276" w:lineRule="auto"/>
        <w:jc w:val="both"/>
        <w:rPr>
          <w:rFonts w:ascii="Geomanist" w:eastAsia="Calibri" w:hAnsi="Geomanist"/>
          <w:lang w:val="pt-BR"/>
        </w:rPr>
      </w:pPr>
      <w:r>
        <w:rPr>
          <w:rFonts w:ascii="Geomanist" w:eastAsia="Calibri" w:hAnsi="Geomanist"/>
          <w:lang w:val="pt-BR"/>
        </w:rPr>
        <w:t>c)</w:t>
      </w:r>
      <w:r w:rsidRPr="00E90087">
        <w:rPr>
          <w:rFonts w:ascii="Geomanist" w:eastAsia="Calibri" w:hAnsi="Geomanist"/>
          <w:lang w:val="pt-BR"/>
        </w:rPr>
        <w:t xml:space="preserve"> </w:t>
      </w:r>
      <w:r w:rsidRPr="00E07DEF">
        <w:rPr>
          <w:rFonts w:ascii="Geomanist" w:eastAsia="Calibri" w:hAnsi="Geomanist"/>
          <w:lang w:val="pt-BR"/>
        </w:rPr>
        <w:t xml:space="preserve">Competirá à </w:t>
      </w:r>
      <w:proofErr w:type="spellStart"/>
      <w:r w:rsidRPr="00E07DEF">
        <w:rPr>
          <w:rFonts w:ascii="Geomanist" w:eastAsia="Calibri" w:hAnsi="Geomanist"/>
          <w:lang w:val="pt-BR"/>
        </w:rPr>
        <w:t>Subgerência</w:t>
      </w:r>
      <w:proofErr w:type="spellEnd"/>
      <w:r w:rsidRPr="00E07DEF">
        <w:rPr>
          <w:rFonts w:ascii="Geomanist" w:eastAsia="Calibri" w:hAnsi="Geomanist"/>
          <w:lang w:val="pt-BR"/>
        </w:rPr>
        <w:t xml:space="preserve"> de Capacitação, Diretoria de Ensino e Pesquisa – </w:t>
      </w:r>
      <w:r w:rsidRPr="00E07DEF">
        <w:rPr>
          <w:rFonts w:ascii="Geomanist" w:eastAsia="Calibri" w:hAnsi="Geomanist"/>
          <w:color w:val="FF0000"/>
          <w:lang w:val="pt-BR"/>
        </w:rPr>
        <w:t>DEP</w:t>
      </w:r>
      <w:r w:rsidRPr="00E07DEF">
        <w:rPr>
          <w:rFonts w:ascii="Geomanist" w:eastAsia="Calibri" w:hAnsi="Geomanist"/>
          <w:lang w:val="pt-BR"/>
        </w:rPr>
        <w:t xml:space="preserve"> administrar o uso da sala, elaborar a agenda das suas atividades e emitir Lista de freqüência.</w:t>
      </w:r>
    </w:p>
    <w:p w:rsidR="0079534B" w:rsidRPr="00E90087" w:rsidRDefault="00E90087" w:rsidP="00E90087">
      <w:pPr>
        <w:spacing w:after="200" w:line="276" w:lineRule="auto"/>
        <w:rPr>
          <w:rFonts w:ascii="Geomanist" w:eastAsia="Calibri" w:hAnsi="Geomanist"/>
          <w:b/>
        </w:rPr>
      </w:pPr>
      <w:proofErr w:type="gramStart"/>
      <w:r>
        <w:rPr>
          <w:rFonts w:ascii="Geomanist" w:eastAsia="Calibri" w:hAnsi="Geomanist"/>
          <w:b/>
        </w:rPr>
        <w:t>2.</w:t>
      </w:r>
      <w:r w:rsidRPr="00E90087">
        <w:rPr>
          <w:rFonts w:ascii="Geomanist" w:eastAsia="Calibri" w:hAnsi="Geomanist"/>
          <w:b/>
        </w:rPr>
        <w:t>DO</w:t>
      </w:r>
      <w:proofErr w:type="gramEnd"/>
      <w:r w:rsidRPr="00E90087">
        <w:rPr>
          <w:rFonts w:ascii="Geomanist" w:eastAsia="Calibri" w:hAnsi="Geomanist"/>
          <w:b/>
        </w:rPr>
        <w:t xml:space="preserve"> PROCEDIMENTO DA RESERVA</w:t>
      </w:r>
    </w:p>
    <w:p w:rsidR="00BA000B" w:rsidRPr="00E90087" w:rsidRDefault="00E90087" w:rsidP="00BA000B">
      <w:pPr>
        <w:spacing w:after="200" w:line="276" w:lineRule="auto"/>
        <w:jc w:val="both"/>
        <w:rPr>
          <w:rFonts w:ascii="Geomanist" w:eastAsia="Calibri" w:hAnsi="Geomanist"/>
        </w:rPr>
      </w:pPr>
      <w:r>
        <w:rPr>
          <w:rFonts w:ascii="Geomanist" w:eastAsia="Calibri" w:hAnsi="Geomanist"/>
        </w:rPr>
        <w:t>a)</w:t>
      </w:r>
      <w:r w:rsidR="00BA000B" w:rsidRPr="00E90087">
        <w:rPr>
          <w:rFonts w:ascii="Geomanist" w:eastAsia="Calibri" w:hAnsi="Geomanist"/>
        </w:rPr>
        <w:t xml:space="preserve">A </w:t>
      </w:r>
      <w:proofErr w:type="spellStart"/>
      <w:r w:rsidR="00BA000B" w:rsidRPr="00E90087">
        <w:rPr>
          <w:rFonts w:ascii="Geomanist" w:eastAsia="Calibri" w:hAnsi="Geomanist"/>
        </w:rPr>
        <w:t>solicitação</w:t>
      </w:r>
      <w:proofErr w:type="spellEnd"/>
      <w:r w:rsidR="00BA000B" w:rsidRPr="00E90087">
        <w:rPr>
          <w:rFonts w:ascii="Geomanist" w:eastAsia="Calibri" w:hAnsi="Geomanist"/>
        </w:rPr>
        <w:t xml:space="preserve"> de </w:t>
      </w:r>
      <w:proofErr w:type="spellStart"/>
      <w:r w:rsidR="00BA000B" w:rsidRPr="00E90087">
        <w:rPr>
          <w:rFonts w:ascii="Geomanist" w:eastAsia="Calibri" w:hAnsi="Geomanist"/>
        </w:rPr>
        <w:t>uso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da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sala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deverá</w:t>
      </w:r>
      <w:proofErr w:type="spellEnd"/>
      <w:r w:rsidR="00BA000B" w:rsidRPr="00E90087">
        <w:rPr>
          <w:rFonts w:ascii="Geomanist" w:eastAsia="Calibri" w:hAnsi="Geomanist"/>
        </w:rPr>
        <w:t xml:space="preserve"> ser </w:t>
      </w:r>
      <w:proofErr w:type="spellStart"/>
      <w:r w:rsidR="00BA000B" w:rsidRPr="00E90087">
        <w:rPr>
          <w:rFonts w:ascii="Geomanist" w:eastAsia="Calibri" w:hAnsi="Geomanist"/>
        </w:rPr>
        <w:t>feita</w:t>
      </w:r>
      <w:proofErr w:type="spellEnd"/>
      <w:r w:rsidR="00BA000B" w:rsidRPr="00E90087">
        <w:rPr>
          <w:rFonts w:ascii="Geomanist" w:eastAsia="Calibri" w:hAnsi="Geomanist"/>
        </w:rPr>
        <w:t xml:space="preserve"> à </w:t>
      </w:r>
      <w:proofErr w:type="spellStart"/>
      <w:r w:rsidR="00BA000B" w:rsidRPr="00E90087">
        <w:rPr>
          <w:rFonts w:ascii="Geomanist" w:eastAsia="Calibri" w:hAnsi="Geomanist"/>
        </w:rPr>
        <w:t>Subgerência</w:t>
      </w:r>
      <w:proofErr w:type="spellEnd"/>
      <w:r w:rsidR="00BA000B" w:rsidRPr="00E90087">
        <w:rPr>
          <w:rFonts w:ascii="Geomanist" w:eastAsia="Calibri" w:hAnsi="Geomanist"/>
        </w:rPr>
        <w:t xml:space="preserve"> de </w:t>
      </w:r>
      <w:proofErr w:type="spellStart"/>
      <w:r w:rsidR="00BA000B" w:rsidRPr="00E90087">
        <w:rPr>
          <w:rFonts w:ascii="Geomanist" w:eastAsia="Calibri" w:hAnsi="Geomanist"/>
        </w:rPr>
        <w:t>Capacitação</w:t>
      </w:r>
      <w:proofErr w:type="spellEnd"/>
      <w:r w:rsidR="00BA000B" w:rsidRPr="00E90087">
        <w:rPr>
          <w:rFonts w:ascii="Geomanist" w:eastAsia="Calibri" w:hAnsi="Geomanist"/>
        </w:rPr>
        <w:t xml:space="preserve">/DEP, </w:t>
      </w:r>
      <w:proofErr w:type="spellStart"/>
      <w:r w:rsidR="00BA000B" w:rsidRPr="00E90087">
        <w:rPr>
          <w:rFonts w:ascii="Geomanist" w:eastAsia="Calibri" w:hAnsi="Geomanist"/>
        </w:rPr>
        <w:t>através</w:t>
      </w:r>
      <w:proofErr w:type="spellEnd"/>
      <w:r w:rsidR="00BA000B" w:rsidRPr="00E90087">
        <w:rPr>
          <w:rFonts w:ascii="Geomanist" w:eastAsia="Calibri" w:hAnsi="Geomanist"/>
        </w:rPr>
        <w:t xml:space="preserve"> do e-mail sgcap@fhaj.am.gov.br, com </w:t>
      </w:r>
      <w:proofErr w:type="spellStart"/>
      <w:r w:rsidR="00BA000B" w:rsidRPr="00E90087">
        <w:rPr>
          <w:rFonts w:ascii="Geomanist" w:eastAsia="Calibri" w:hAnsi="Geomanist"/>
        </w:rPr>
        <w:t>antecedência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mínima</w:t>
      </w:r>
      <w:proofErr w:type="spellEnd"/>
      <w:r w:rsidR="00BA000B" w:rsidRPr="00E90087">
        <w:rPr>
          <w:rFonts w:ascii="Geomanist" w:eastAsia="Calibri" w:hAnsi="Geomanist"/>
        </w:rPr>
        <w:t xml:space="preserve"> de 15 (</w:t>
      </w:r>
      <w:proofErr w:type="spellStart"/>
      <w:r w:rsidR="00BA000B" w:rsidRPr="00E90087">
        <w:rPr>
          <w:rFonts w:ascii="Geomanist" w:eastAsia="Calibri" w:hAnsi="Geomanist"/>
        </w:rPr>
        <w:t>quinze</w:t>
      </w:r>
      <w:proofErr w:type="spellEnd"/>
      <w:r w:rsidR="00BA000B" w:rsidRPr="00E90087">
        <w:rPr>
          <w:rFonts w:ascii="Geomanist" w:eastAsia="Calibri" w:hAnsi="Geomanist"/>
        </w:rPr>
        <w:t xml:space="preserve">) </w:t>
      </w:r>
      <w:proofErr w:type="spellStart"/>
      <w:r w:rsidR="00BA000B" w:rsidRPr="00E90087">
        <w:rPr>
          <w:rFonts w:ascii="Geomanist" w:eastAsia="Calibri" w:hAnsi="Geomanist"/>
        </w:rPr>
        <w:t>dias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úteis</w:t>
      </w:r>
      <w:proofErr w:type="spellEnd"/>
      <w:r w:rsidR="00BA000B" w:rsidRPr="00E90087">
        <w:rPr>
          <w:rFonts w:ascii="Geomanist" w:eastAsia="Calibri" w:hAnsi="Geomanist"/>
        </w:rPr>
        <w:t xml:space="preserve">. </w:t>
      </w:r>
    </w:p>
    <w:p w:rsidR="00BA000B" w:rsidRPr="00E90087" w:rsidRDefault="00E90087" w:rsidP="00BA000B">
      <w:pPr>
        <w:spacing w:after="200" w:line="276" w:lineRule="auto"/>
        <w:jc w:val="both"/>
        <w:rPr>
          <w:rFonts w:ascii="Geomanist" w:eastAsia="Calibri" w:hAnsi="Geomanist"/>
        </w:rPr>
      </w:pPr>
      <w:r>
        <w:rPr>
          <w:rFonts w:ascii="Geomanist" w:eastAsia="Calibri" w:hAnsi="Geomanist"/>
        </w:rPr>
        <w:t>b)</w:t>
      </w:r>
      <w:proofErr w:type="spellStart"/>
      <w:r w:rsidR="00BA000B" w:rsidRPr="00E90087">
        <w:rPr>
          <w:rFonts w:ascii="Geomanist" w:eastAsia="Calibri" w:hAnsi="Geomanist"/>
        </w:rPr>
        <w:t>Após</w:t>
      </w:r>
      <w:proofErr w:type="spellEnd"/>
      <w:r w:rsidR="00BA000B" w:rsidRPr="00E90087">
        <w:rPr>
          <w:rFonts w:ascii="Geomanist" w:eastAsia="Calibri" w:hAnsi="Geomanist"/>
        </w:rPr>
        <w:t xml:space="preserve"> 24 </w:t>
      </w:r>
      <w:proofErr w:type="spellStart"/>
      <w:r w:rsidR="00BA000B" w:rsidRPr="00E90087">
        <w:rPr>
          <w:rFonts w:ascii="Geomanist" w:eastAsia="Calibri" w:hAnsi="Geomanist"/>
        </w:rPr>
        <w:t>horas</w:t>
      </w:r>
      <w:proofErr w:type="spellEnd"/>
      <w:r w:rsidR="00BA000B" w:rsidRPr="00E90087">
        <w:rPr>
          <w:rFonts w:ascii="Geomanist" w:eastAsia="Calibri" w:hAnsi="Geomanist"/>
        </w:rPr>
        <w:t xml:space="preserve"> de </w:t>
      </w:r>
      <w:proofErr w:type="spellStart"/>
      <w:r w:rsidR="00BA000B" w:rsidRPr="00E90087">
        <w:rPr>
          <w:rFonts w:ascii="Geomanist" w:eastAsia="Calibri" w:hAnsi="Geomanist"/>
        </w:rPr>
        <w:t>solicitação</w:t>
      </w:r>
      <w:proofErr w:type="spellEnd"/>
      <w:r w:rsidR="00BA000B" w:rsidRPr="00E90087">
        <w:rPr>
          <w:rFonts w:ascii="Geomanist" w:eastAsia="Calibri" w:hAnsi="Geomanist"/>
        </w:rPr>
        <w:t xml:space="preserve">, a </w:t>
      </w:r>
      <w:proofErr w:type="spellStart"/>
      <w:r w:rsidR="00BA000B" w:rsidRPr="00E90087">
        <w:rPr>
          <w:rFonts w:ascii="Geomanist" w:eastAsia="Calibri" w:hAnsi="Geomanist"/>
        </w:rPr>
        <w:t>Subgerência</w:t>
      </w:r>
      <w:proofErr w:type="spellEnd"/>
      <w:r w:rsidR="00BA000B" w:rsidRPr="00E90087">
        <w:rPr>
          <w:rFonts w:ascii="Geomanist" w:eastAsia="Calibri" w:hAnsi="Geomanist"/>
        </w:rPr>
        <w:t xml:space="preserve"> de </w:t>
      </w:r>
      <w:proofErr w:type="spellStart"/>
      <w:r w:rsidR="00BA000B" w:rsidRPr="00E90087">
        <w:rPr>
          <w:rFonts w:ascii="Geomanist" w:eastAsia="Calibri" w:hAnsi="Geomanist"/>
        </w:rPr>
        <w:t>Capacitação</w:t>
      </w:r>
      <w:proofErr w:type="spellEnd"/>
      <w:r w:rsidR="00BA000B" w:rsidRPr="00E90087">
        <w:rPr>
          <w:rFonts w:ascii="Geomanist" w:eastAsia="Calibri" w:hAnsi="Geomanist"/>
        </w:rPr>
        <w:t xml:space="preserve">/DEP </w:t>
      </w:r>
      <w:proofErr w:type="spellStart"/>
      <w:r w:rsidR="00BA000B" w:rsidRPr="00E90087">
        <w:rPr>
          <w:rFonts w:ascii="Geomanist" w:eastAsia="Calibri" w:hAnsi="Geomanist"/>
        </w:rPr>
        <w:t>informará</w:t>
      </w:r>
      <w:proofErr w:type="spellEnd"/>
      <w:r w:rsidR="00BA000B" w:rsidRPr="00E90087">
        <w:rPr>
          <w:rFonts w:ascii="Geomanist" w:eastAsia="Calibri" w:hAnsi="Geomanist"/>
        </w:rPr>
        <w:t xml:space="preserve"> via e-mail </w:t>
      </w:r>
      <w:proofErr w:type="spellStart"/>
      <w:r w:rsidR="00BA000B" w:rsidRPr="00E90087">
        <w:rPr>
          <w:rFonts w:ascii="Geomanist" w:eastAsia="Calibri" w:hAnsi="Geomanist"/>
        </w:rPr>
        <w:t>quanto</w:t>
      </w:r>
      <w:proofErr w:type="spellEnd"/>
      <w:r w:rsidR="00BA000B" w:rsidRPr="00E90087">
        <w:rPr>
          <w:rFonts w:ascii="Geomanist" w:eastAsia="Calibri" w:hAnsi="Geomanist"/>
        </w:rPr>
        <w:t xml:space="preserve"> ao </w:t>
      </w:r>
      <w:proofErr w:type="spellStart"/>
      <w:r w:rsidR="00BA000B" w:rsidRPr="00E90087">
        <w:rPr>
          <w:rFonts w:ascii="Geomanist" w:eastAsia="Calibri" w:hAnsi="Geomanist"/>
        </w:rPr>
        <w:t>deferimento</w:t>
      </w:r>
      <w:proofErr w:type="spellEnd"/>
      <w:r w:rsidR="00BA000B" w:rsidRPr="00E90087">
        <w:rPr>
          <w:rFonts w:ascii="Geomanist" w:eastAsia="Calibri" w:hAnsi="Geomanist"/>
        </w:rPr>
        <w:t xml:space="preserve"> ou </w:t>
      </w:r>
      <w:proofErr w:type="spellStart"/>
      <w:r w:rsidR="00BA000B" w:rsidRPr="00E90087">
        <w:rPr>
          <w:rFonts w:ascii="Geomanist" w:eastAsia="Calibri" w:hAnsi="Geomanist"/>
        </w:rPr>
        <w:t>indeferimento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da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cessão</w:t>
      </w:r>
      <w:proofErr w:type="spellEnd"/>
      <w:r w:rsidR="00BA000B" w:rsidRPr="00E90087">
        <w:rPr>
          <w:rFonts w:ascii="Geomanist" w:eastAsia="Calibri" w:hAnsi="Geomanist"/>
        </w:rPr>
        <w:t xml:space="preserve"> do local, </w:t>
      </w:r>
      <w:proofErr w:type="spellStart"/>
      <w:r w:rsidR="00BA000B" w:rsidRPr="00E90087">
        <w:rPr>
          <w:rFonts w:ascii="Geomanist" w:eastAsia="Calibri" w:hAnsi="Geomanist"/>
        </w:rPr>
        <w:t>como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também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enviará</w:t>
      </w:r>
      <w:proofErr w:type="spellEnd"/>
      <w:r w:rsidR="00BA000B" w:rsidRPr="00E90087">
        <w:rPr>
          <w:rFonts w:ascii="Geomanist" w:eastAsia="Calibri" w:hAnsi="Geomanist"/>
        </w:rPr>
        <w:t xml:space="preserve"> o </w:t>
      </w:r>
      <w:proofErr w:type="spellStart"/>
      <w:r w:rsidR="00BA000B" w:rsidRPr="00E90087">
        <w:rPr>
          <w:rFonts w:ascii="Geomanist" w:eastAsia="Calibri" w:hAnsi="Geomanist"/>
        </w:rPr>
        <w:t>Termo</w:t>
      </w:r>
      <w:proofErr w:type="spellEnd"/>
      <w:r w:rsidR="00BA000B" w:rsidRPr="00E90087">
        <w:rPr>
          <w:rFonts w:ascii="Geomanist" w:eastAsia="Calibri" w:hAnsi="Geomanist"/>
        </w:rPr>
        <w:t xml:space="preserve"> de </w:t>
      </w:r>
      <w:proofErr w:type="spellStart"/>
      <w:r w:rsidR="00BA000B" w:rsidRPr="00E90087">
        <w:rPr>
          <w:rFonts w:ascii="Geomanist" w:eastAsia="Calibri" w:hAnsi="Geomanist"/>
        </w:rPr>
        <w:t>Responsabilidade</w:t>
      </w:r>
      <w:proofErr w:type="spellEnd"/>
      <w:r w:rsidR="00BA000B" w:rsidRPr="00E90087">
        <w:rPr>
          <w:rFonts w:ascii="Geomanist" w:eastAsia="Calibri" w:hAnsi="Geomanist"/>
        </w:rPr>
        <w:t xml:space="preserve"> de </w:t>
      </w:r>
      <w:proofErr w:type="spellStart"/>
      <w:r w:rsidR="00BA000B" w:rsidRPr="00E90087">
        <w:rPr>
          <w:rFonts w:ascii="Geomanist" w:eastAsia="Calibri" w:hAnsi="Geomanist"/>
        </w:rPr>
        <w:t>Concessão</w:t>
      </w:r>
      <w:proofErr w:type="spellEnd"/>
      <w:r w:rsidR="00BA000B" w:rsidRPr="00E90087">
        <w:rPr>
          <w:rFonts w:ascii="Geomanist" w:eastAsia="Calibri" w:hAnsi="Geomanist"/>
        </w:rPr>
        <w:t xml:space="preserve"> de </w:t>
      </w:r>
      <w:proofErr w:type="spellStart"/>
      <w:r w:rsidR="00BA000B" w:rsidRPr="00E90087">
        <w:rPr>
          <w:rFonts w:ascii="Geomanist" w:eastAsia="Calibri" w:hAnsi="Geomanist"/>
        </w:rPr>
        <w:t>Uso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para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ciência</w:t>
      </w:r>
      <w:proofErr w:type="spellEnd"/>
      <w:r w:rsidR="00BA000B" w:rsidRPr="00E90087">
        <w:rPr>
          <w:rFonts w:ascii="Geomanist" w:eastAsia="Calibri" w:hAnsi="Geomanist"/>
        </w:rPr>
        <w:t>.</w:t>
      </w:r>
    </w:p>
    <w:p w:rsidR="00BA000B" w:rsidRPr="00E90087" w:rsidRDefault="00E90087" w:rsidP="00BA000B">
      <w:pPr>
        <w:spacing w:after="200" w:line="276" w:lineRule="auto"/>
        <w:jc w:val="both"/>
        <w:rPr>
          <w:rFonts w:ascii="Geomanist" w:eastAsia="Calibri" w:hAnsi="Geomanist"/>
        </w:rPr>
      </w:pPr>
      <w:proofErr w:type="gramStart"/>
      <w:r>
        <w:rPr>
          <w:rFonts w:ascii="Geomanist" w:eastAsia="Calibri" w:hAnsi="Geomanist"/>
        </w:rPr>
        <w:t>c)</w:t>
      </w:r>
      <w:proofErr w:type="spellStart"/>
      <w:proofErr w:type="gramEnd"/>
      <w:r w:rsidR="00BA000B" w:rsidRPr="00E90087">
        <w:rPr>
          <w:rFonts w:ascii="Geomanist" w:eastAsia="Calibri" w:hAnsi="Geomanist"/>
        </w:rPr>
        <w:t>Havendo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dupla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solicitação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por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setores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da</w:t>
      </w:r>
      <w:proofErr w:type="spellEnd"/>
      <w:r w:rsidR="00BA000B" w:rsidRPr="00E90087">
        <w:rPr>
          <w:rFonts w:ascii="Geomanist" w:eastAsia="Calibri" w:hAnsi="Geomanist"/>
        </w:rPr>
        <w:t xml:space="preserve"> FHAJ </w:t>
      </w:r>
      <w:proofErr w:type="spellStart"/>
      <w:r w:rsidR="00BA000B" w:rsidRPr="00E90087">
        <w:rPr>
          <w:rFonts w:ascii="Geomanist" w:eastAsia="Calibri" w:hAnsi="Geomanist"/>
        </w:rPr>
        <w:t>para</w:t>
      </w:r>
      <w:proofErr w:type="spellEnd"/>
      <w:r w:rsidR="00BA000B" w:rsidRPr="00E90087">
        <w:rPr>
          <w:rFonts w:ascii="Geomanist" w:eastAsia="Calibri" w:hAnsi="Geomanist"/>
        </w:rPr>
        <w:t xml:space="preserve"> a </w:t>
      </w:r>
      <w:proofErr w:type="spellStart"/>
      <w:r w:rsidR="00BA000B" w:rsidRPr="00E90087">
        <w:rPr>
          <w:rFonts w:ascii="Geomanist" w:eastAsia="Calibri" w:hAnsi="Geomanist"/>
        </w:rPr>
        <w:t>mesma</w:t>
      </w:r>
      <w:proofErr w:type="spellEnd"/>
      <w:r w:rsidR="00BA000B" w:rsidRPr="00E90087">
        <w:rPr>
          <w:rFonts w:ascii="Geomanist" w:eastAsia="Calibri" w:hAnsi="Geomanist"/>
        </w:rPr>
        <w:t xml:space="preserve"> data, </w:t>
      </w:r>
      <w:proofErr w:type="spellStart"/>
      <w:r w:rsidR="00BA000B" w:rsidRPr="00E90087">
        <w:rPr>
          <w:rFonts w:ascii="Geomanist" w:eastAsia="Calibri" w:hAnsi="Geomanist"/>
        </w:rPr>
        <w:t>caberá</w:t>
      </w:r>
      <w:proofErr w:type="spellEnd"/>
      <w:r w:rsidR="00BA000B" w:rsidRPr="00E90087">
        <w:rPr>
          <w:rFonts w:ascii="Geomanist" w:eastAsia="Calibri" w:hAnsi="Geomanist"/>
        </w:rPr>
        <w:t xml:space="preserve"> a </w:t>
      </w:r>
      <w:proofErr w:type="spellStart"/>
      <w:r w:rsidR="00BA000B" w:rsidRPr="00E90087">
        <w:rPr>
          <w:rFonts w:ascii="Geomanist" w:eastAsia="Calibri" w:hAnsi="Geomanist"/>
        </w:rPr>
        <w:t>Subgerência</w:t>
      </w:r>
      <w:proofErr w:type="spellEnd"/>
      <w:r w:rsidR="00BA000B" w:rsidRPr="00E90087">
        <w:rPr>
          <w:rFonts w:ascii="Geomanist" w:eastAsia="Calibri" w:hAnsi="Geomanist"/>
        </w:rPr>
        <w:t xml:space="preserve"> de </w:t>
      </w:r>
      <w:proofErr w:type="spellStart"/>
      <w:r w:rsidR="00BA000B" w:rsidRPr="00E90087">
        <w:rPr>
          <w:rFonts w:ascii="Geomanist" w:eastAsia="Calibri" w:hAnsi="Geomanist"/>
        </w:rPr>
        <w:t>Capacitação</w:t>
      </w:r>
      <w:proofErr w:type="spellEnd"/>
      <w:r w:rsidR="00BA000B" w:rsidRPr="00E90087">
        <w:rPr>
          <w:rFonts w:ascii="Geomanist" w:eastAsia="Calibri" w:hAnsi="Geomanist"/>
        </w:rPr>
        <w:t xml:space="preserve">/DEP </w:t>
      </w:r>
      <w:proofErr w:type="spellStart"/>
      <w:r w:rsidR="00BA000B" w:rsidRPr="00E90087">
        <w:rPr>
          <w:rFonts w:ascii="Geomanist" w:eastAsia="Calibri" w:hAnsi="Geomanist"/>
        </w:rPr>
        <w:t>indicar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para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agendamento</w:t>
      </w:r>
      <w:proofErr w:type="spellEnd"/>
      <w:r w:rsidR="00BA000B" w:rsidRPr="00E90087">
        <w:rPr>
          <w:rFonts w:ascii="Geomanist" w:eastAsia="Calibri" w:hAnsi="Geomanist"/>
        </w:rPr>
        <w:t xml:space="preserve">, o </w:t>
      </w:r>
      <w:proofErr w:type="spellStart"/>
      <w:r w:rsidR="00BA000B" w:rsidRPr="00E90087">
        <w:rPr>
          <w:rFonts w:ascii="Geomanist" w:eastAsia="Calibri" w:hAnsi="Geomanist"/>
        </w:rPr>
        <w:t>evento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mais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compatível</w:t>
      </w:r>
      <w:proofErr w:type="spellEnd"/>
      <w:r w:rsidR="00BA000B" w:rsidRPr="00E90087">
        <w:rPr>
          <w:rFonts w:ascii="Geomanist" w:eastAsia="Calibri" w:hAnsi="Geomanist"/>
        </w:rPr>
        <w:t xml:space="preserve"> com as </w:t>
      </w:r>
      <w:proofErr w:type="spellStart"/>
      <w:r w:rsidR="00BA000B" w:rsidRPr="00E90087">
        <w:rPr>
          <w:rFonts w:ascii="Geomanist" w:eastAsia="Calibri" w:hAnsi="Geomanist"/>
        </w:rPr>
        <w:t>características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da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sala</w:t>
      </w:r>
      <w:proofErr w:type="spellEnd"/>
      <w:r w:rsidR="00BA000B" w:rsidRPr="00E90087">
        <w:rPr>
          <w:rFonts w:ascii="Geomanist" w:eastAsia="Calibri" w:hAnsi="Geomanist"/>
        </w:rPr>
        <w:t>.</w:t>
      </w:r>
    </w:p>
    <w:p w:rsidR="00BA000B" w:rsidRPr="00E90087" w:rsidRDefault="00E90087" w:rsidP="00BA000B">
      <w:pPr>
        <w:spacing w:after="200" w:line="276" w:lineRule="auto"/>
        <w:jc w:val="both"/>
        <w:rPr>
          <w:rFonts w:ascii="Geomanist" w:eastAsia="Calibri" w:hAnsi="Geomanist"/>
        </w:rPr>
      </w:pPr>
      <w:r>
        <w:rPr>
          <w:rFonts w:ascii="Geomanist" w:eastAsia="Calibri" w:hAnsi="Geomanist"/>
        </w:rPr>
        <w:t>d)</w:t>
      </w:r>
      <w:r w:rsidR="00BA000B" w:rsidRPr="00E90087">
        <w:rPr>
          <w:rFonts w:ascii="Geomanist" w:eastAsia="Calibri" w:hAnsi="Geomanist"/>
        </w:rPr>
        <w:t xml:space="preserve">A eventual </w:t>
      </w:r>
      <w:proofErr w:type="spellStart"/>
      <w:r w:rsidR="00BA000B" w:rsidRPr="00E90087">
        <w:rPr>
          <w:rFonts w:ascii="Geomanist" w:eastAsia="Calibri" w:hAnsi="Geomanist"/>
        </w:rPr>
        <w:t>transferência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da</w:t>
      </w:r>
      <w:proofErr w:type="spellEnd"/>
      <w:r w:rsidR="00BA000B" w:rsidRPr="00E90087">
        <w:rPr>
          <w:rFonts w:ascii="Geomanist" w:eastAsia="Calibri" w:hAnsi="Geomanist"/>
        </w:rPr>
        <w:t xml:space="preserve"> data do </w:t>
      </w:r>
      <w:proofErr w:type="spellStart"/>
      <w:r w:rsidR="00BA000B" w:rsidRPr="00E90087">
        <w:rPr>
          <w:rFonts w:ascii="Geomanist" w:eastAsia="Calibri" w:hAnsi="Geomanist"/>
        </w:rPr>
        <w:t>evento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agendado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deverá</w:t>
      </w:r>
      <w:proofErr w:type="spellEnd"/>
      <w:r w:rsidR="00BA000B" w:rsidRPr="00E90087">
        <w:rPr>
          <w:rFonts w:ascii="Geomanist" w:eastAsia="Calibri" w:hAnsi="Geomanist"/>
        </w:rPr>
        <w:t xml:space="preserve"> ser </w:t>
      </w:r>
      <w:proofErr w:type="spellStart"/>
      <w:r w:rsidR="00BA000B" w:rsidRPr="00E90087">
        <w:rPr>
          <w:rFonts w:ascii="Geomanist" w:eastAsia="Calibri" w:hAnsi="Geomanist"/>
        </w:rPr>
        <w:t>encaminhada</w:t>
      </w:r>
      <w:proofErr w:type="spellEnd"/>
      <w:r w:rsidR="00BA000B" w:rsidRPr="00E90087">
        <w:rPr>
          <w:rFonts w:ascii="Geomanist" w:eastAsia="Calibri" w:hAnsi="Geomanist"/>
        </w:rPr>
        <w:t xml:space="preserve"> à </w:t>
      </w:r>
      <w:proofErr w:type="spellStart"/>
      <w:r w:rsidR="00BA000B" w:rsidRPr="00E90087">
        <w:rPr>
          <w:rFonts w:ascii="Geomanist" w:eastAsia="Calibri" w:hAnsi="Geomanist"/>
        </w:rPr>
        <w:t>Subgerência</w:t>
      </w:r>
      <w:proofErr w:type="spellEnd"/>
      <w:r w:rsidR="00BA000B" w:rsidRPr="00E90087">
        <w:rPr>
          <w:rFonts w:ascii="Geomanist" w:eastAsia="Calibri" w:hAnsi="Geomanist"/>
        </w:rPr>
        <w:t xml:space="preserve"> de </w:t>
      </w:r>
      <w:proofErr w:type="spellStart"/>
      <w:r w:rsidR="00BA000B" w:rsidRPr="00E90087">
        <w:rPr>
          <w:rFonts w:ascii="Geomanist" w:eastAsia="Calibri" w:hAnsi="Geomanist"/>
        </w:rPr>
        <w:t>Capacitação</w:t>
      </w:r>
      <w:proofErr w:type="spellEnd"/>
      <w:r w:rsidR="00BA000B" w:rsidRPr="00E90087">
        <w:rPr>
          <w:rFonts w:ascii="Geomanist" w:eastAsia="Calibri" w:hAnsi="Geomanist"/>
        </w:rPr>
        <w:t xml:space="preserve">/DEP via e-mail sgcap@fhaj.am.gov.br, no </w:t>
      </w:r>
      <w:proofErr w:type="spellStart"/>
      <w:r w:rsidR="00BA000B" w:rsidRPr="00E90087">
        <w:rPr>
          <w:rFonts w:ascii="Geomanist" w:eastAsia="Calibri" w:hAnsi="Geomanist"/>
        </w:rPr>
        <w:t>prazo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mínimo</w:t>
      </w:r>
      <w:proofErr w:type="spellEnd"/>
      <w:r w:rsidR="00BA000B" w:rsidRPr="00E90087">
        <w:rPr>
          <w:rFonts w:ascii="Geomanist" w:eastAsia="Calibri" w:hAnsi="Geomanist"/>
        </w:rPr>
        <w:t xml:space="preserve"> de 07 (</w:t>
      </w:r>
      <w:proofErr w:type="spellStart"/>
      <w:r w:rsidR="00BA000B" w:rsidRPr="00E90087">
        <w:rPr>
          <w:rFonts w:ascii="Geomanist" w:eastAsia="Calibri" w:hAnsi="Geomanist"/>
        </w:rPr>
        <w:t>sete</w:t>
      </w:r>
      <w:proofErr w:type="spellEnd"/>
      <w:r w:rsidR="00BA000B" w:rsidRPr="00E90087">
        <w:rPr>
          <w:rFonts w:ascii="Geomanist" w:eastAsia="Calibri" w:hAnsi="Geomanist"/>
        </w:rPr>
        <w:t xml:space="preserve">) </w:t>
      </w:r>
      <w:proofErr w:type="spellStart"/>
      <w:r w:rsidR="00BA000B" w:rsidRPr="00E90087">
        <w:rPr>
          <w:rFonts w:ascii="Geomanist" w:eastAsia="Calibri" w:hAnsi="Geomanist"/>
        </w:rPr>
        <w:t>dias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anteriores</w:t>
      </w:r>
      <w:proofErr w:type="spellEnd"/>
      <w:r w:rsidR="00BA000B" w:rsidRPr="00E90087">
        <w:rPr>
          <w:rFonts w:ascii="Geomanist" w:eastAsia="Calibri" w:hAnsi="Geomanist"/>
        </w:rPr>
        <w:t xml:space="preserve"> à data </w:t>
      </w:r>
      <w:proofErr w:type="spellStart"/>
      <w:r w:rsidR="00BA000B" w:rsidRPr="00E90087">
        <w:rPr>
          <w:rFonts w:ascii="Geomanist" w:eastAsia="Calibri" w:hAnsi="Geomanist"/>
        </w:rPr>
        <w:t>da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realização</w:t>
      </w:r>
      <w:proofErr w:type="spellEnd"/>
      <w:r w:rsidR="00BA000B" w:rsidRPr="00E90087">
        <w:rPr>
          <w:rFonts w:ascii="Geomanist" w:eastAsia="Calibri" w:hAnsi="Geomanist"/>
        </w:rPr>
        <w:t xml:space="preserve"> do </w:t>
      </w:r>
      <w:proofErr w:type="spellStart"/>
      <w:r w:rsidR="00BA000B" w:rsidRPr="00E90087">
        <w:rPr>
          <w:rFonts w:ascii="Geomanist" w:eastAsia="Calibri" w:hAnsi="Geomanist"/>
        </w:rPr>
        <w:t>evento</w:t>
      </w:r>
      <w:proofErr w:type="spellEnd"/>
      <w:r w:rsidR="00BA000B" w:rsidRPr="00E90087">
        <w:rPr>
          <w:rFonts w:ascii="Geomanist" w:eastAsia="Calibri" w:hAnsi="Geomanist"/>
        </w:rPr>
        <w:t xml:space="preserve">, </w:t>
      </w:r>
      <w:proofErr w:type="spellStart"/>
      <w:r w:rsidR="00BA000B" w:rsidRPr="00E90087">
        <w:rPr>
          <w:rFonts w:ascii="Geomanist" w:eastAsia="Calibri" w:hAnsi="Geomanist"/>
        </w:rPr>
        <w:t>condicionando</w:t>
      </w:r>
      <w:proofErr w:type="spellEnd"/>
      <w:r w:rsidR="00BA000B" w:rsidRPr="00E90087">
        <w:rPr>
          <w:rFonts w:ascii="Geomanist" w:eastAsia="Calibri" w:hAnsi="Geomanist"/>
        </w:rPr>
        <w:t xml:space="preserve"> o </w:t>
      </w:r>
      <w:proofErr w:type="spellStart"/>
      <w:r w:rsidR="00BA000B" w:rsidRPr="00E90087">
        <w:rPr>
          <w:rFonts w:ascii="Geomanist" w:eastAsia="Calibri" w:hAnsi="Geomanist"/>
        </w:rPr>
        <w:t>seu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deferimento</w:t>
      </w:r>
      <w:proofErr w:type="spellEnd"/>
      <w:r w:rsidR="00BA000B" w:rsidRPr="00E90087">
        <w:rPr>
          <w:rFonts w:ascii="Geomanist" w:eastAsia="Calibri" w:hAnsi="Geomanist"/>
        </w:rPr>
        <w:t xml:space="preserve"> à </w:t>
      </w:r>
      <w:proofErr w:type="spellStart"/>
      <w:r w:rsidR="00BA000B" w:rsidRPr="00E90087">
        <w:rPr>
          <w:rFonts w:ascii="Geomanist" w:eastAsia="Calibri" w:hAnsi="Geomanist"/>
        </w:rPr>
        <w:t>disponibilidade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da</w:t>
      </w:r>
      <w:proofErr w:type="spellEnd"/>
      <w:r w:rsidR="00BA000B" w:rsidRPr="00E90087">
        <w:rPr>
          <w:rFonts w:ascii="Geomanist" w:eastAsia="Calibri" w:hAnsi="Geomanist"/>
        </w:rPr>
        <w:t xml:space="preserve"> agenda </w:t>
      </w:r>
      <w:proofErr w:type="spellStart"/>
      <w:r w:rsidR="00BA000B" w:rsidRPr="00E90087">
        <w:rPr>
          <w:rFonts w:ascii="Geomanist" w:eastAsia="Calibri" w:hAnsi="Geomanist"/>
        </w:rPr>
        <w:t>da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sala</w:t>
      </w:r>
      <w:proofErr w:type="spellEnd"/>
      <w:r w:rsidR="00BA000B" w:rsidRPr="00E90087">
        <w:rPr>
          <w:rFonts w:ascii="Geomanist" w:eastAsia="Calibri" w:hAnsi="Geomanist"/>
        </w:rPr>
        <w:t>.</w:t>
      </w:r>
    </w:p>
    <w:p w:rsidR="00BA000B" w:rsidRPr="00E90087" w:rsidRDefault="00E90087" w:rsidP="00E90087">
      <w:pPr>
        <w:spacing w:after="200" w:line="276" w:lineRule="auto"/>
        <w:rPr>
          <w:rFonts w:ascii="Geomanist" w:eastAsia="Calibri" w:hAnsi="Geomanist"/>
          <w:b/>
        </w:rPr>
      </w:pPr>
      <w:proofErr w:type="gramStart"/>
      <w:r>
        <w:rPr>
          <w:rFonts w:ascii="Geomanist" w:eastAsia="Calibri" w:hAnsi="Geomanist"/>
          <w:b/>
        </w:rPr>
        <w:t>3.</w:t>
      </w:r>
      <w:r w:rsidRPr="00E90087">
        <w:rPr>
          <w:rFonts w:ascii="Geomanist" w:eastAsia="Calibri" w:hAnsi="Geomanist"/>
          <w:b/>
        </w:rPr>
        <w:t>DA</w:t>
      </w:r>
      <w:proofErr w:type="gramEnd"/>
      <w:r w:rsidRPr="00E90087">
        <w:rPr>
          <w:rFonts w:ascii="Geomanist" w:eastAsia="Calibri" w:hAnsi="Geomanist"/>
          <w:b/>
        </w:rPr>
        <w:t xml:space="preserve"> CESSÃO E DAS OBRIGAÇÕES DOS CESSIONÁRIOS</w:t>
      </w:r>
    </w:p>
    <w:p w:rsidR="00BA000B" w:rsidRPr="00E90087" w:rsidRDefault="00E90087" w:rsidP="000A6B0A">
      <w:pPr>
        <w:spacing w:after="200" w:line="276" w:lineRule="auto"/>
        <w:jc w:val="both"/>
        <w:rPr>
          <w:rFonts w:ascii="Geomanist" w:eastAsia="Calibri" w:hAnsi="Geomanist"/>
        </w:rPr>
      </w:pPr>
      <w:proofErr w:type="gramStart"/>
      <w:r w:rsidRPr="00E90087">
        <w:rPr>
          <w:rFonts w:ascii="Geomanist" w:eastAsia="Calibri" w:hAnsi="Geomanist"/>
        </w:rPr>
        <w:t>a)</w:t>
      </w:r>
      <w:proofErr w:type="spellStart"/>
      <w:r w:rsidR="00BA000B" w:rsidRPr="00E90087">
        <w:rPr>
          <w:rFonts w:ascii="Geomanist" w:eastAsia="Calibri" w:hAnsi="Geomanist"/>
        </w:rPr>
        <w:t>Após</w:t>
      </w:r>
      <w:proofErr w:type="spellEnd"/>
      <w:proofErr w:type="gram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confirmação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da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cessão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da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sala</w:t>
      </w:r>
      <w:proofErr w:type="spellEnd"/>
      <w:r w:rsidR="00BA000B" w:rsidRPr="00E90087">
        <w:rPr>
          <w:rFonts w:ascii="Geomanist" w:eastAsia="Calibri" w:hAnsi="Geomanist"/>
        </w:rPr>
        <w:t xml:space="preserve"> via e-mail e </w:t>
      </w:r>
      <w:proofErr w:type="spellStart"/>
      <w:r w:rsidR="00BA000B" w:rsidRPr="00E90087">
        <w:rPr>
          <w:rFonts w:ascii="Geomanist" w:eastAsia="Calibri" w:hAnsi="Geomanist"/>
        </w:rPr>
        <w:t>envio</w:t>
      </w:r>
      <w:proofErr w:type="spellEnd"/>
      <w:r w:rsidR="00BA000B" w:rsidRPr="00E90087">
        <w:rPr>
          <w:rFonts w:ascii="Geomanist" w:eastAsia="Calibri" w:hAnsi="Geomanist"/>
        </w:rPr>
        <w:t xml:space="preserve"> do </w:t>
      </w:r>
      <w:proofErr w:type="spellStart"/>
      <w:r w:rsidR="00BA000B" w:rsidRPr="00E90087">
        <w:rPr>
          <w:rFonts w:ascii="Geomanist" w:eastAsia="Calibri" w:hAnsi="Geomanist"/>
        </w:rPr>
        <w:t>Termo</w:t>
      </w:r>
      <w:proofErr w:type="spellEnd"/>
      <w:r w:rsidR="00BA000B" w:rsidRPr="00E90087">
        <w:rPr>
          <w:rFonts w:ascii="Geomanist" w:eastAsia="Calibri" w:hAnsi="Geomanist"/>
        </w:rPr>
        <w:t xml:space="preserve"> de </w:t>
      </w:r>
      <w:proofErr w:type="spellStart"/>
      <w:r w:rsidR="00BA000B" w:rsidRPr="00E90087">
        <w:rPr>
          <w:rFonts w:ascii="Geomanist" w:eastAsia="Calibri" w:hAnsi="Geomanist"/>
        </w:rPr>
        <w:t>Responsabilidade</w:t>
      </w:r>
      <w:proofErr w:type="spellEnd"/>
      <w:r w:rsidR="00BA000B" w:rsidRPr="00E90087">
        <w:rPr>
          <w:rFonts w:ascii="Geomanist" w:eastAsia="Calibri" w:hAnsi="Geomanist"/>
        </w:rPr>
        <w:t xml:space="preserve"> de </w:t>
      </w:r>
      <w:proofErr w:type="spellStart"/>
      <w:r w:rsidR="00BA000B" w:rsidRPr="00E90087">
        <w:rPr>
          <w:rFonts w:ascii="Geomanist" w:eastAsia="Calibri" w:hAnsi="Geomanist"/>
        </w:rPr>
        <w:t>Concessão</w:t>
      </w:r>
      <w:proofErr w:type="spellEnd"/>
      <w:r w:rsidR="00BA000B" w:rsidRPr="00E90087">
        <w:rPr>
          <w:rFonts w:ascii="Geomanist" w:eastAsia="Calibri" w:hAnsi="Geomanist"/>
        </w:rPr>
        <w:t xml:space="preserve"> de </w:t>
      </w:r>
      <w:proofErr w:type="spellStart"/>
      <w:r w:rsidR="00BA000B" w:rsidRPr="00E90087">
        <w:rPr>
          <w:rFonts w:ascii="Geomanist" w:eastAsia="Calibri" w:hAnsi="Geomanist"/>
        </w:rPr>
        <w:t>Uso</w:t>
      </w:r>
      <w:proofErr w:type="spellEnd"/>
      <w:r w:rsidR="00BA000B" w:rsidRPr="00E90087">
        <w:rPr>
          <w:rFonts w:ascii="Geomanist" w:eastAsia="Calibri" w:hAnsi="Geomanist"/>
        </w:rPr>
        <w:t xml:space="preserve">, </w:t>
      </w:r>
      <w:proofErr w:type="spellStart"/>
      <w:r w:rsidR="00BA000B" w:rsidRPr="00E90087">
        <w:rPr>
          <w:rFonts w:ascii="Geomanist" w:eastAsia="Calibri" w:hAnsi="Geomanist"/>
        </w:rPr>
        <w:t>fica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expressamente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consignado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haver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lastRenderedPageBreak/>
        <w:t>recebido</w:t>
      </w:r>
      <w:proofErr w:type="spellEnd"/>
      <w:r w:rsidR="00BA000B" w:rsidRPr="00E90087">
        <w:rPr>
          <w:rFonts w:ascii="Geomanist" w:eastAsia="Calibri" w:hAnsi="Geomanist"/>
        </w:rPr>
        <w:t xml:space="preserve"> as </w:t>
      </w:r>
      <w:proofErr w:type="spellStart"/>
      <w:r w:rsidR="00BA000B" w:rsidRPr="00E90087">
        <w:rPr>
          <w:rFonts w:ascii="Geomanist" w:eastAsia="Calibri" w:hAnsi="Geomanist"/>
        </w:rPr>
        <w:t>referidas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dependências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em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perfeitas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condições</w:t>
      </w:r>
      <w:proofErr w:type="spellEnd"/>
      <w:r w:rsidR="00BA000B" w:rsidRPr="00E90087">
        <w:rPr>
          <w:rFonts w:ascii="Geomanist" w:eastAsia="Calibri" w:hAnsi="Geomanist"/>
        </w:rPr>
        <w:t xml:space="preserve">, </w:t>
      </w:r>
      <w:proofErr w:type="spellStart"/>
      <w:r w:rsidR="00BA000B" w:rsidRPr="00E90087">
        <w:rPr>
          <w:rFonts w:ascii="Geomanist" w:eastAsia="Calibri" w:hAnsi="Geomanist"/>
        </w:rPr>
        <w:t>assumindo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integralmente</w:t>
      </w:r>
      <w:proofErr w:type="spellEnd"/>
      <w:r w:rsidR="00BA000B" w:rsidRPr="00E90087">
        <w:rPr>
          <w:rFonts w:ascii="Geomanist" w:eastAsia="Calibri" w:hAnsi="Geomanist"/>
        </w:rPr>
        <w:t xml:space="preserve"> o </w:t>
      </w:r>
      <w:proofErr w:type="spellStart"/>
      <w:r w:rsidR="00BA000B" w:rsidRPr="00E90087">
        <w:rPr>
          <w:rFonts w:ascii="Geomanist" w:eastAsia="Calibri" w:hAnsi="Geomanist"/>
        </w:rPr>
        <w:t>ônus</w:t>
      </w:r>
      <w:proofErr w:type="spellEnd"/>
      <w:r w:rsidR="00BA000B" w:rsidRPr="00E90087">
        <w:rPr>
          <w:rFonts w:ascii="Geomanist" w:eastAsia="Calibri" w:hAnsi="Geomanist"/>
        </w:rPr>
        <w:t xml:space="preserve"> de </w:t>
      </w:r>
      <w:proofErr w:type="spellStart"/>
      <w:r w:rsidR="00BA000B" w:rsidRPr="00E90087">
        <w:rPr>
          <w:rFonts w:ascii="Geomanist" w:eastAsia="Calibri" w:hAnsi="Geomanist"/>
        </w:rPr>
        <w:t>quaisquer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danos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causados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nos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espaços</w:t>
      </w:r>
      <w:proofErr w:type="spellEnd"/>
      <w:r w:rsidR="00BA000B" w:rsidRPr="00E90087">
        <w:rPr>
          <w:rFonts w:ascii="Geomanist" w:eastAsia="Calibri" w:hAnsi="Geomanist"/>
        </w:rPr>
        <w:t xml:space="preserve">, ou </w:t>
      </w:r>
      <w:proofErr w:type="spellStart"/>
      <w:r w:rsidR="00BA000B" w:rsidRPr="00E90087">
        <w:rPr>
          <w:rFonts w:ascii="Geomanist" w:eastAsia="Calibri" w:hAnsi="Geomanist"/>
        </w:rPr>
        <w:t>em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qualquer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peça</w:t>
      </w:r>
      <w:proofErr w:type="spellEnd"/>
      <w:r w:rsidR="00BA000B" w:rsidRPr="00E90087">
        <w:rPr>
          <w:rFonts w:ascii="Geomanist" w:eastAsia="Calibri" w:hAnsi="Geomanist"/>
        </w:rPr>
        <w:t xml:space="preserve"> de </w:t>
      </w:r>
      <w:proofErr w:type="spellStart"/>
      <w:r w:rsidR="00BA000B" w:rsidRPr="00E90087">
        <w:rPr>
          <w:rFonts w:ascii="Geomanist" w:eastAsia="Calibri" w:hAnsi="Geomanist"/>
        </w:rPr>
        <w:t>mobiliário</w:t>
      </w:r>
      <w:proofErr w:type="spellEnd"/>
      <w:r w:rsidR="00BA000B" w:rsidRPr="00E90087">
        <w:rPr>
          <w:rFonts w:ascii="Geomanist" w:eastAsia="Calibri" w:hAnsi="Geomanist"/>
        </w:rPr>
        <w:t xml:space="preserve"> e </w:t>
      </w:r>
      <w:proofErr w:type="spellStart"/>
      <w:r w:rsidR="00BA000B" w:rsidRPr="00E90087">
        <w:rPr>
          <w:rFonts w:ascii="Geomanist" w:eastAsia="Calibri" w:hAnsi="Geomanist"/>
        </w:rPr>
        <w:t>equipamento</w:t>
      </w:r>
      <w:proofErr w:type="spellEnd"/>
      <w:r w:rsidR="00BA000B" w:rsidRPr="00E90087">
        <w:rPr>
          <w:rFonts w:ascii="Geomanist" w:eastAsia="Calibri" w:hAnsi="Geomanist"/>
        </w:rPr>
        <w:t xml:space="preserve"> que se </w:t>
      </w:r>
      <w:proofErr w:type="spellStart"/>
      <w:r w:rsidR="00BA000B" w:rsidRPr="00E90087">
        <w:rPr>
          <w:rFonts w:ascii="Geomanist" w:eastAsia="Calibri" w:hAnsi="Geomanist"/>
        </w:rPr>
        <w:t>venham</w:t>
      </w:r>
      <w:proofErr w:type="spellEnd"/>
      <w:r w:rsidR="00BA000B" w:rsidRPr="00E90087">
        <w:rPr>
          <w:rFonts w:ascii="Geomanist" w:eastAsia="Calibri" w:hAnsi="Geomanist"/>
        </w:rPr>
        <w:t xml:space="preserve"> registrar </w:t>
      </w:r>
      <w:proofErr w:type="spellStart"/>
      <w:r w:rsidR="00BA000B" w:rsidRPr="00E90087">
        <w:rPr>
          <w:rFonts w:ascii="Geomanist" w:eastAsia="Calibri" w:hAnsi="Geomanist"/>
        </w:rPr>
        <w:t>desde</w:t>
      </w:r>
      <w:proofErr w:type="spellEnd"/>
      <w:r w:rsidR="00BA000B" w:rsidRPr="00E90087">
        <w:rPr>
          <w:rFonts w:ascii="Geomanist" w:eastAsia="Calibri" w:hAnsi="Geomanist"/>
        </w:rPr>
        <w:t xml:space="preserve"> a </w:t>
      </w:r>
      <w:proofErr w:type="spellStart"/>
      <w:r w:rsidR="00BA000B" w:rsidRPr="00E90087">
        <w:rPr>
          <w:rFonts w:ascii="Geomanist" w:eastAsia="Calibri" w:hAnsi="Geomanist"/>
        </w:rPr>
        <w:t>entrega</w:t>
      </w:r>
      <w:proofErr w:type="spellEnd"/>
      <w:r w:rsidR="00BA000B" w:rsidRPr="00E90087">
        <w:rPr>
          <w:rFonts w:ascii="Geomanist" w:eastAsia="Calibri" w:hAnsi="Geomanist"/>
        </w:rPr>
        <w:t xml:space="preserve"> do </w:t>
      </w:r>
      <w:proofErr w:type="spellStart"/>
      <w:r w:rsidR="00BA000B" w:rsidRPr="00E90087">
        <w:rPr>
          <w:rFonts w:ascii="Geomanist" w:eastAsia="Calibri" w:hAnsi="Geomanist"/>
        </w:rPr>
        <w:t>auditório</w:t>
      </w:r>
      <w:proofErr w:type="spellEnd"/>
      <w:r w:rsidR="00BA000B" w:rsidRPr="00E90087">
        <w:rPr>
          <w:rFonts w:ascii="Geomanist" w:eastAsia="Calibri" w:hAnsi="Geomanist"/>
        </w:rPr>
        <w:t xml:space="preserve">, inclusive os </w:t>
      </w:r>
      <w:proofErr w:type="spellStart"/>
      <w:r w:rsidR="00BA000B" w:rsidRPr="00E90087">
        <w:rPr>
          <w:rFonts w:ascii="Geomanist" w:eastAsia="Calibri" w:hAnsi="Geomanist"/>
        </w:rPr>
        <w:t>causados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por</w:t>
      </w:r>
      <w:proofErr w:type="spellEnd"/>
      <w:r w:rsidR="00BA000B" w:rsidRPr="00E90087">
        <w:rPr>
          <w:rFonts w:ascii="Geomanist" w:eastAsia="Calibri" w:hAnsi="Geomanist"/>
        </w:rPr>
        <w:t xml:space="preserve"> </w:t>
      </w:r>
      <w:proofErr w:type="spellStart"/>
      <w:r w:rsidR="00BA000B" w:rsidRPr="00E90087">
        <w:rPr>
          <w:rFonts w:ascii="Geomanist" w:eastAsia="Calibri" w:hAnsi="Geomanist"/>
        </w:rPr>
        <w:t>participantes</w:t>
      </w:r>
      <w:proofErr w:type="spellEnd"/>
      <w:r w:rsidR="00BA000B" w:rsidRPr="00E90087">
        <w:rPr>
          <w:rFonts w:ascii="Geomanist" w:eastAsia="Calibri" w:hAnsi="Geomanist"/>
        </w:rPr>
        <w:t xml:space="preserve"> do </w:t>
      </w:r>
      <w:proofErr w:type="spellStart"/>
      <w:r w:rsidR="00BA000B" w:rsidRPr="00E90087">
        <w:rPr>
          <w:rFonts w:ascii="Geomanist" w:eastAsia="Calibri" w:hAnsi="Geomanist"/>
        </w:rPr>
        <w:t>evento</w:t>
      </w:r>
      <w:proofErr w:type="spellEnd"/>
      <w:r w:rsidR="00BA000B" w:rsidRPr="00E90087">
        <w:rPr>
          <w:rFonts w:ascii="Geomanist" w:eastAsia="Calibri" w:hAnsi="Geomanist"/>
        </w:rPr>
        <w:t>.</w:t>
      </w:r>
    </w:p>
    <w:p w:rsidR="0079534B" w:rsidRPr="00E90087" w:rsidRDefault="00E90087" w:rsidP="000A6B0A">
      <w:pPr>
        <w:spacing w:after="200" w:line="276" w:lineRule="auto"/>
        <w:jc w:val="both"/>
        <w:rPr>
          <w:rFonts w:ascii="Geomanist" w:eastAsia="Calibri" w:hAnsi="Geomanist"/>
        </w:rPr>
      </w:pPr>
      <w:r w:rsidRPr="00E90087">
        <w:rPr>
          <w:rFonts w:ascii="Geomanist" w:eastAsia="Calibri" w:hAnsi="Geomanist"/>
        </w:rPr>
        <w:t>b)</w:t>
      </w:r>
      <w:r w:rsidR="0079534B" w:rsidRPr="00E90087">
        <w:rPr>
          <w:rFonts w:ascii="Geomanist" w:eastAsia="Calibri" w:hAnsi="Geomanist"/>
        </w:rPr>
        <w:t>A avaliação dos prejuízos eventualmente causados, para efeito de ressarcimento por parte do requerente, será efetuada por meio da cotação de preço junto aos fornecedores, visando à execução dos servidores de reparo ou reposição dos materiais ou das instalações danificadas.</w:t>
      </w:r>
    </w:p>
    <w:p w:rsidR="0079534B" w:rsidRPr="00E90087" w:rsidRDefault="00E90087" w:rsidP="000A6B0A">
      <w:pPr>
        <w:spacing w:after="200" w:line="276" w:lineRule="auto"/>
        <w:jc w:val="both"/>
        <w:rPr>
          <w:rFonts w:ascii="Geomanist" w:eastAsia="Calibri" w:hAnsi="Geomanist"/>
        </w:rPr>
      </w:pPr>
      <w:r w:rsidRPr="00E90087">
        <w:rPr>
          <w:rFonts w:ascii="Geomanist" w:eastAsia="Calibri" w:hAnsi="Geomanist"/>
        </w:rPr>
        <w:t>c)</w:t>
      </w:r>
      <w:r w:rsidR="002F68A0" w:rsidRPr="00E90087">
        <w:rPr>
          <w:rFonts w:ascii="Geomanist" w:eastAsia="Calibri" w:hAnsi="Geomanist"/>
        </w:rPr>
        <w:t>O c</w:t>
      </w:r>
      <w:r w:rsidR="0079534B" w:rsidRPr="00E90087">
        <w:rPr>
          <w:rFonts w:ascii="Geomanist" w:eastAsia="Calibri" w:hAnsi="Geomanist"/>
        </w:rPr>
        <w:t>essionário deve responder por eventuais danos causados ao patrimônio físico, incluindo-se as instalações, materia</w:t>
      </w:r>
      <w:r w:rsidR="005735FC" w:rsidRPr="00E90087">
        <w:rPr>
          <w:rFonts w:ascii="Geomanist" w:eastAsia="Calibri" w:hAnsi="Geomanist"/>
        </w:rPr>
        <w:t>i</w:t>
      </w:r>
      <w:r w:rsidR="0079534B" w:rsidRPr="00E90087">
        <w:rPr>
          <w:rFonts w:ascii="Geomanist" w:eastAsia="Calibri" w:hAnsi="Geomanist"/>
        </w:rPr>
        <w:t>s e/ou equipamentos fixos ou móveis devendo o cessionário ressarcir à Fundação o valor correspondente aos eventuais danos causados durante a realização do evento.</w:t>
      </w:r>
    </w:p>
    <w:p w:rsidR="0079534B" w:rsidRPr="00E90087" w:rsidRDefault="00E90087" w:rsidP="000A6B0A">
      <w:pPr>
        <w:spacing w:after="200" w:line="276" w:lineRule="auto"/>
        <w:jc w:val="both"/>
        <w:rPr>
          <w:rFonts w:ascii="Geomanist" w:eastAsia="Calibri" w:hAnsi="Geomanist"/>
        </w:rPr>
      </w:pPr>
      <w:proofErr w:type="gramStart"/>
      <w:r w:rsidRPr="00E90087">
        <w:rPr>
          <w:rFonts w:ascii="Geomanist" w:eastAsia="Calibri" w:hAnsi="Geomanist"/>
        </w:rPr>
        <w:t>d)</w:t>
      </w:r>
      <w:proofErr w:type="gramEnd"/>
      <w:r w:rsidR="0079534B" w:rsidRPr="00E90087">
        <w:rPr>
          <w:rFonts w:ascii="Geomanist" w:eastAsia="Calibri" w:hAnsi="Geomanist"/>
        </w:rPr>
        <w:t>O cessionário deve garantir que a programação seja iniciada e concluída em horário previsto.</w:t>
      </w:r>
    </w:p>
    <w:p w:rsidR="0079534B" w:rsidRPr="00E90087" w:rsidRDefault="00E90087" w:rsidP="000A6B0A">
      <w:pPr>
        <w:spacing w:after="200" w:line="276" w:lineRule="auto"/>
        <w:jc w:val="both"/>
        <w:rPr>
          <w:rFonts w:ascii="Geomanist" w:eastAsia="Calibri" w:hAnsi="Geomanist"/>
        </w:rPr>
      </w:pPr>
      <w:proofErr w:type="gramStart"/>
      <w:r w:rsidRPr="00E90087">
        <w:rPr>
          <w:rFonts w:ascii="Geomanist" w:eastAsia="Calibri" w:hAnsi="Geomanist"/>
        </w:rPr>
        <w:t>e)</w:t>
      </w:r>
      <w:r w:rsidR="0079534B" w:rsidRPr="00E90087">
        <w:rPr>
          <w:rFonts w:ascii="Geomanist" w:eastAsia="Calibri" w:hAnsi="Geomanist"/>
        </w:rPr>
        <w:t>O</w:t>
      </w:r>
      <w:proofErr w:type="gramEnd"/>
      <w:r w:rsidR="0079534B" w:rsidRPr="00E90087">
        <w:rPr>
          <w:rFonts w:ascii="Geomanist" w:eastAsia="Calibri" w:hAnsi="Geomanist"/>
        </w:rPr>
        <w:t xml:space="preserve"> cessionário é responsável pela montagem e desmontagem de todo o material eventualmente exposto.</w:t>
      </w:r>
    </w:p>
    <w:p w:rsidR="0079534B" w:rsidRPr="00E90087" w:rsidRDefault="00E90087" w:rsidP="000A6B0A">
      <w:pPr>
        <w:spacing w:after="200" w:line="276" w:lineRule="auto"/>
        <w:jc w:val="both"/>
        <w:rPr>
          <w:rFonts w:ascii="Geomanist" w:eastAsia="Calibri" w:hAnsi="Geomanist"/>
        </w:rPr>
      </w:pPr>
      <w:proofErr w:type="gramStart"/>
      <w:r w:rsidRPr="00E90087">
        <w:rPr>
          <w:rFonts w:ascii="Geomanist" w:eastAsia="Calibri" w:hAnsi="Geomanist"/>
        </w:rPr>
        <w:t>f)</w:t>
      </w:r>
      <w:r w:rsidR="0079534B" w:rsidRPr="00E90087">
        <w:rPr>
          <w:rFonts w:ascii="Geomanist" w:eastAsia="Calibri" w:hAnsi="Geomanist"/>
        </w:rPr>
        <w:t>O</w:t>
      </w:r>
      <w:proofErr w:type="gramEnd"/>
      <w:r w:rsidR="0079534B" w:rsidRPr="00E90087">
        <w:rPr>
          <w:rFonts w:ascii="Geomanist" w:eastAsia="Calibri" w:hAnsi="Geomanist"/>
        </w:rPr>
        <w:t xml:space="preserve"> cessionário deverá providenciar a retirada de todo o material ou equipamento não pertencente a sala, imediatamente após o encerramento do evento.</w:t>
      </w:r>
    </w:p>
    <w:p w:rsidR="00BA000B" w:rsidRPr="00E90087" w:rsidRDefault="00E90087" w:rsidP="000A6B0A">
      <w:pPr>
        <w:spacing w:after="200" w:line="276" w:lineRule="auto"/>
        <w:jc w:val="both"/>
        <w:rPr>
          <w:rFonts w:ascii="Geomanist" w:eastAsia="Calibri" w:hAnsi="Geomanist"/>
        </w:rPr>
      </w:pPr>
      <w:proofErr w:type="gramStart"/>
      <w:r w:rsidRPr="00E90087">
        <w:rPr>
          <w:rFonts w:ascii="Geomanist" w:eastAsia="Calibri" w:hAnsi="Geomanist"/>
        </w:rPr>
        <w:t>g)</w:t>
      </w:r>
      <w:r w:rsidR="00BA000B" w:rsidRPr="00E90087">
        <w:rPr>
          <w:rFonts w:ascii="Geomanist" w:eastAsia="Calibri" w:hAnsi="Geomanist"/>
        </w:rPr>
        <w:t>O</w:t>
      </w:r>
      <w:proofErr w:type="gramEnd"/>
      <w:r w:rsidR="00BA000B" w:rsidRPr="00E90087">
        <w:rPr>
          <w:rFonts w:ascii="Geomanist" w:eastAsia="Calibri" w:hAnsi="Geomanist"/>
        </w:rPr>
        <w:t xml:space="preserve"> cessionário deve ter conhecimento do conteúdo do presente regulamento no ato do recebimento do Termo de Responsabilidade via e-mail </w:t>
      </w:r>
    </w:p>
    <w:p w:rsidR="0079534B" w:rsidRPr="00E90087" w:rsidRDefault="00E90087" w:rsidP="00E90087">
      <w:pPr>
        <w:spacing w:after="200" w:line="276" w:lineRule="auto"/>
        <w:rPr>
          <w:rFonts w:ascii="Geomanist" w:eastAsia="Calibri" w:hAnsi="Geomanist"/>
          <w:b/>
        </w:rPr>
      </w:pPr>
      <w:proofErr w:type="gramStart"/>
      <w:r>
        <w:rPr>
          <w:rFonts w:ascii="Geomanist" w:eastAsia="Calibri" w:hAnsi="Geomanist"/>
          <w:b/>
        </w:rPr>
        <w:t>4.</w:t>
      </w:r>
      <w:r w:rsidRPr="00E90087">
        <w:rPr>
          <w:rFonts w:ascii="Geomanist" w:eastAsia="Calibri" w:hAnsi="Geomanist"/>
          <w:b/>
        </w:rPr>
        <w:t>DO</w:t>
      </w:r>
      <w:proofErr w:type="gramEnd"/>
      <w:r w:rsidRPr="00E90087">
        <w:rPr>
          <w:rFonts w:ascii="Geomanist" w:eastAsia="Calibri" w:hAnsi="Geomanist"/>
          <w:b/>
        </w:rPr>
        <w:t xml:space="preserve"> USO</w:t>
      </w:r>
    </w:p>
    <w:p w:rsidR="0079534B" w:rsidRPr="00E90087" w:rsidRDefault="00E90087" w:rsidP="000A6B0A">
      <w:pPr>
        <w:spacing w:after="200" w:line="276" w:lineRule="auto"/>
        <w:jc w:val="both"/>
        <w:rPr>
          <w:rFonts w:ascii="Geomanist" w:eastAsia="Calibri" w:hAnsi="Geomanist"/>
        </w:rPr>
      </w:pPr>
      <w:proofErr w:type="gramStart"/>
      <w:r w:rsidRPr="00E90087">
        <w:rPr>
          <w:rFonts w:ascii="Geomanist" w:eastAsia="Calibri" w:hAnsi="Geomanist"/>
        </w:rPr>
        <w:t>a)</w:t>
      </w:r>
      <w:r w:rsidR="0079534B" w:rsidRPr="00E90087">
        <w:rPr>
          <w:rFonts w:ascii="Geomanist" w:eastAsia="Calibri" w:hAnsi="Geomanist"/>
        </w:rPr>
        <w:t>A</w:t>
      </w:r>
      <w:proofErr w:type="gramEnd"/>
      <w:r w:rsidR="0079534B" w:rsidRPr="00E90087">
        <w:rPr>
          <w:rFonts w:ascii="Geomanist" w:eastAsia="Calibri" w:hAnsi="Geomanist"/>
        </w:rPr>
        <w:t xml:space="preserve"> sala não será cedida para as atividades julgadas inadequadas as estruturas disponíveis, ou seja, aquela que possam colocar em risco a conservação das instalações, equipamentos e materiais, ou que violem os princípios da Fundação.</w:t>
      </w:r>
    </w:p>
    <w:p w:rsidR="0079534B" w:rsidRPr="00E90087" w:rsidRDefault="00E90087" w:rsidP="000A6B0A">
      <w:pPr>
        <w:spacing w:after="200" w:line="276" w:lineRule="auto"/>
        <w:jc w:val="both"/>
        <w:rPr>
          <w:rFonts w:ascii="Geomanist" w:eastAsia="Calibri" w:hAnsi="Geomanist"/>
        </w:rPr>
      </w:pPr>
      <w:r w:rsidRPr="00E90087">
        <w:rPr>
          <w:rFonts w:ascii="Geomanist" w:eastAsia="Calibri" w:hAnsi="Geomanist"/>
        </w:rPr>
        <w:t>b)</w:t>
      </w:r>
      <w:r w:rsidR="0079534B" w:rsidRPr="00E90087">
        <w:rPr>
          <w:rFonts w:ascii="Geomanist" w:eastAsia="Calibri" w:hAnsi="Geomanist"/>
        </w:rPr>
        <w:t>É permitida a cessão da sala para as atividades promovidas pela Fundação será gratuita e estará condicionada à disponibilidade da agenda, não podendo, porém, tal cessão ser transferida para terceiros.</w:t>
      </w:r>
    </w:p>
    <w:p w:rsidR="0079534B" w:rsidRPr="00E90087" w:rsidRDefault="00E90087" w:rsidP="000A6B0A">
      <w:pPr>
        <w:spacing w:after="200" w:line="276" w:lineRule="auto"/>
        <w:jc w:val="both"/>
        <w:rPr>
          <w:rFonts w:ascii="Geomanist" w:eastAsia="Calibri" w:hAnsi="Geomanist"/>
        </w:rPr>
      </w:pPr>
      <w:proofErr w:type="gramStart"/>
      <w:r w:rsidRPr="00E90087">
        <w:rPr>
          <w:rFonts w:ascii="Geomanist" w:eastAsia="Calibri" w:hAnsi="Geomanist"/>
        </w:rPr>
        <w:t>c)</w:t>
      </w:r>
      <w:proofErr w:type="gramEnd"/>
      <w:r w:rsidR="0079534B" w:rsidRPr="00E90087">
        <w:rPr>
          <w:rFonts w:ascii="Geomanist" w:eastAsia="Calibri" w:hAnsi="Geomanist"/>
        </w:rPr>
        <w:t>Terã</w:t>
      </w:r>
      <w:r w:rsidR="002F68A0" w:rsidRPr="00E90087">
        <w:rPr>
          <w:rFonts w:ascii="Geomanist" w:eastAsia="Calibri" w:hAnsi="Geomanist"/>
        </w:rPr>
        <w:t>o prioridade de uso da sala</w:t>
      </w:r>
      <w:r w:rsidR="0079534B" w:rsidRPr="00E90087">
        <w:rPr>
          <w:rFonts w:ascii="Geomanist" w:eastAsia="Calibri" w:hAnsi="Geomanist"/>
        </w:rPr>
        <w:t xml:space="preserve"> de aula as atividades promovidas pelas Diretorias da Fundação e pelas Unidades Acadêmicas.</w:t>
      </w:r>
    </w:p>
    <w:p w:rsidR="0079534B" w:rsidRPr="000A6B0A" w:rsidRDefault="00E90087" w:rsidP="000A6B0A">
      <w:pPr>
        <w:spacing w:after="200" w:line="276" w:lineRule="auto"/>
        <w:jc w:val="both"/>
        <w:rPr>
          <w:rFonts w:ascii="Geomanist" w:eastAsia="Calibri" w:hAnsi="Geomanist"/>
        </w:rPr>
      </w:pPr>
      <w:proofErr w:type="gramStart"/>
      <w:r w:rsidRPr="000A6B0A">
        <w:rPr>
          <w:rFonts w:ascii="Geomanist" w:eastAsia="Calibri" w:hAnsi="Geomanist"/>
        </w:rPr>
        <w:t>d)</w:t>
      </w:r>
      <w:proofErr w:type="gramEnd"/>
      <w:r w:rsidR="0079534B" w:rsidRPr="000A6B0A">
        <w:rPr>
          <w:rFonts w:ascii="Geomanist" w:eastAsia="Calibri" w:hAnsi="Geomanist"/>
        </w:rPr>
        <w:t>O horário de utilização da sala será de 07:00</w:t>
      </w:r>
      <w:r w:rsidR="002F68A0" w:rsidRPr="000A6B0A">
        <w:rPr>
          <w:rFonts w:ascii="Geomanist" w:eastAsia="Calibri" w:hAnsi="Geomanist"/>
        </w:rPr>
        <w:t xml:space="preserve"> horas ás</w:t>
      </w:r>
      <w:r w:rsidR="0079534B" w:rsidRPr="000A6B0A">
        <w:rPr>
          <w:rFonts w:ascii="Geomanist" w:eastAsia="Calibri" w:hAnsi="Geomanist"/>
        </w:rPr>
        <w:t xml:space="preserve"> 22:00 horas.</w:t>
      </w:r>
    </w:p>
    <w:p w:rsidR="000A6B0A" w:rsidRDefault="000A6B0A" w:rsidP="00E90087">
      <w:pPr>
        <w:spacing w:after="200" w:line="276" w:lineRule="auto"/>
        <w:rPr>
          <w:rFonts w:ascii="Geomanist" w:eastAsia="Calibri" w:hAnsi="Geomanist"/>
          <w:b/>
        </w:rPr>
      </w:pPr>
    </w:p>
    <w:p w:rsidR="0079534B" w:rsidRPr="00E90087" w:rsidRDefault="00E90087" w:rsidP="00E90087">
      <w:pPr>
        <w:spacing w:after="200" w:line="276" w:lineRule="auto"/>
        <w:rPr>
          <w:rFonts w:ascii="Geomanist" w:eastAsia="Calibri" w:hAnsi="Geomanist"/>
          <w:b/>
        </w:rPr>
      </w:pPr>
      <w:r>
        <w:rPr>
          <w:rFonts w:ascii="Geomanist" w:eastAsia="Calibri" w:hAnsi="Geomanist"/>
          <w:b/>
        </w:rPr>
        <w:lastRenderedPageBreak/>
        <w:t>5.</w:t>
      </w:r>
      <w:r w:rsidRPr="00E90087">
        <w:rPr>
          <w:rFonts w:ascii="Geomanist" w:eastAsia="Calibri" w:hAnsi="Geomanist"/>
          <w:b/>
        </w:rPr>
        <w:t>DOS IMPEDIMENTOS</w:t>
      </w:r>
    </w:p>
    <w:p w:rsidR="0079534B" w:rsidRPr="00E90087" w:rsidRDefault="00E90087" w:rsidP="0079534B">
      <w:pPr>
        <w:spacing w:after="200" w:line="276" w:lineRule="auto"/>
        <w:ind w:left="708" w:hanging="708"/>
        <w:jc w:val="both"/>
        <w:rPr>
          <w:rFonts w:ascii="Geomanist" w:eastAsia="Calibri" w:hAnsi="Geomanist"/>
          <w:lang w:val="pt-BR"/>
        </w:rPr>
      </w:pPr>
      <w:proofErr w:type="gramStart"/>
      <w:r>
        <w:rPr>
          <w:rFonts w:ascii="Geomanist" w:eastAsia="Calibri" w:hAnsi="Geomanist"/>
          <w:lang w:val="pt-BR"/>
        </w:rPr>
        <w:t>a</w:t>
      </w:r>
      <w:proofErr w:type="gramEnd"/>
      <w:r>
        <w:rPr>
          <w:rFonts w:ascii="Geomanist" w:eastAsia="Calibri" w:hAnsi="Geomanist"/>
          <w:lang w:val="pt-BR"/>
        </w:rPr>
        <w:t>)</w:t>
      </w:r>
      <w:r w:rsidR="0079534B" w:rsidRPr="00E90087">
        <w:rPr>
          <w:rFonts w:ascii="Geomanist" w:eastAsia="Calibri" w:hAnsi="Geomanist"/>
          <w:lang w:val="pt-BR"/>
        </w:rPr>
        <w:t>Fica Proibido:</w:t>
      </w:r>
    </w:p>
    <w:p w:rsidR="0079534B" w:rsidRPr="00E90087" w:rsidRDefault="0079534B" w:rsidP="0079534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Geomanist" w:eastAsia="Calibri" w:hAnsi="Geomanist"/>
          <w:lang w:val="pt-BR"/>
        </w:rPr>
      </w:pPr>
      <w:r w:rsidRPr="00E90087">
        <w:rPr>
          <w:rFonts w:ascii="Geomanist" w:eastAsia="Calibri" w:hAnsi="Geomanist"/>
          <w:lang w:val="pt-BR"/>
        </w:rPr>
        <w:t>Fumar no interior da sala (Lei nº 9294/96)</w:t>
      </w:r>
    </w:p>
    <w:p w:rsidR="0079534B" w:rsidRPr="00E90087" w:rsidRDefault="0079534B" w:rsidP="0079534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Geomanist" w:eastAsia="Calibri" w:hAnsi="Geomanist"/>
          <w:lang w:val="pt-BR"/>
        </w:rPr>
      </w:pPr>
      <w:r w:rsidRPr="00E90087">
        <w:rPr>
          <w:rFonts w:ascii="Geomanist" w:eastAsia="Calibri" w:hAnsi="Geomanist"/>
          <w:lang w:val="pt-BR"/>
        </w:rPr>
        <w:t>Afixar cartazes e aviso em mesas, paredes, portas e demais áreas que possam sofrer danificação, devendo para esse fim ser utilizado o mural específico da sala;</w:t>
      </w:r>
    </w:p>
    <w:p w:rsidR="0079534B" w:rsidRPr="00E90087" w:rsidRDefault="0079534B" w:rsidP="0079534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Geomanist" w:eastAsia="Calibri" w:hAnsi="Geomanist"/>
          <w:lang w:val="pt-BR"/>
        </w:rPr>
      </w:pPr>
      <w:r w:rsidRPr="00E90087">
        <w:rPr>
          <w:rFonts w:ascii="Geomanist" w:eastAsia="Calibri" w:hAnsi="Geomanist"/>
          <w:lang w:val="pt-BR"/>
        </w:rPr>
        <w:t>Colocar faixas e banners em locais diferentes daqueles apropriadamente demarcados;</w:t>
      </w:r>
    </w:p>
    <w:p w:rsidR="0079534B" w:rsidRPr="00E90087" w:rsidRDefault="0079534B" w:rsidP="0079534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Geomanist" w:eastAsia="Calibri" w:hAnsi="Geomanist"/>
          <w:lang w:val="pt-BR"/>
        </w:rPr>
      </w:pPr>
      <w:r w:rsidRPr="00E90087">
        <w:rPr>
          <w:rFonts w:ascii="Geomanist" w:eastAsia="Calibri" w:hAnsi="Geomanist"/>
          <w:lang w:val="pt-BR"/>
        </w:rPr>
        <w:t>Comer ou beber no interior da sala, com exceção dos serviços de cafezinho, água e refrigerante oferecido aos palestrantes e autoridades que tiverem assento à mesa de conferência.</w:t>
      </w:r>
    </w:p>
    <w:p w:rsidR="0079534B" w:rsidRPr="00E90087" w:rsidRDefault="00E90087" w:rsidP="0079534B">
      <w:pPr>
        <w:spacing w:after="200" w:line="276" w:lineRule="auto"/>
        <w:jc w:val="both"/>
        <w:rPr>
          <w:rFonts w:ascii="Geomanist" w:eastAsia="Calibri" w:hAnsi="Geomanist"/>
          <w:lang w:val="pt-BR"/>
        </w:rPr>
      </w:pPr>
      <w:proofErr w:type="gramStart"/>
      <w:r>
        <w:rPr>
          <w:rFonts w:ascii="Geomanist" w:eastAsia="Calibri" w:hAnsi="Geomanist"/>
          <w:lang w:val="pt-BR"/>
        </w:rPr>
        <w:t>b)</w:t>
      </w:r>
      <w:proofErr w:type="gramEnd"/>
      <w:r w:rsidR="0079534B" w:rsidRPr="00E90087">
        <w:rPr>
          <w:rFonts w:ascii="Geomanist" w:eastAsia="Calibri" w:hAnsi="Geomanist"/>
          <w:lang w:val="pt-BR"/>
        </w:rPr>
        <w:t>Os serviços de coquetel ou lanche destinados aos participantes deverão ser realizados em área especifica.</w:t>
      </w:r>
    </w:p>
    <w:p w:rsidR="0079534B" w:rsidRPr="00E90087" w:rsidRDefault="00E90087" w:rsidP="00E90087">
      <w:pPr>
        <w:spacing w:after="200" w:line="276" w:lineRule="auto"/>
        <w:rPr>
          <w:rFonts w:ascii="Geomanist" w:eastAsia="Calibri" w:hAnsi="Geomanist"/>
          <w:b/>
        </w:rPr>
      </w:pPr>
      <w:proofErr w:type="gramStart"/>
      <w:r>
        <w:rPr>
          <w:rFonts w:ascii="Geomanist" w:eastAsia="Calibri" w:hAnsi="Geomanist"/>
          <w:b/>
        </w:rPr>
        <w:t>6.</w:t>
      </w:r>
      <w:r w:rsidRPr="00E90087">
        <w:rPr>
          <w:rFonts w:ascii="Geomanist" w:eastAsia="Calibri" w:hAnsi="Geomanist"/>
          <w:b/>
        </w:rPr>
        <w:t>DAS</w:t>
      </w:r>
      <w:proofErr w:type="gramEnd"/>
      <w:r w:rsidRPr="00E90087">
        <w:rPr>
          <w:rFonts w:ascii="Geomanist" w:eastAsia="Calibri" w:hAnsi="Geomanist"/>
          <w:b/>
        </w:rPr>
        <w:t xml:space="preserve"> DISPOSIÇÕES FINAIS</w:t>
      </w:r>
    </w:p>
    <w:p w:rsidR="0079534B" w:rsidRPr="00E90087" w:rsidRDefault="00E90087" w:rsidP="0079534B">
      <w:pPr>
        <w:spacing w:after="200" w:line="276" w:lineRule="auto"/>
        <w:ind w:left="708" w:hanging="708"/>
        <w:jc w:val="both"/>
        <w:rPr>
          <w:rFonts w:ascii="Geomanist" w:eastAsia="Calibri" w:hAnsi="Geomanist"/>
          <w:lang w:val="pt-BR"/>
        </w:rPr>
      </w:pPr>
      <w:proofErr w:type="gramStart"/>
      <w:r>
        <w:rPr>
          <w:rFonts w:ascii="Geomanist" w:eastAsia="Calibri" w:hAnsi="Geomanist"/>
          <w:lang w:val="pt-BR"/>
        </w:rPr>
        <w:t>a</w:t>
      </w:r>
      <w:proofErr w:type="gramEnd"/>
      <w:r>
        <w:rPr>
          <w:rFonts w:ascii="Geomanist" w:eastAsia="Calibri" w:hAnsi="Geomanist"/>
          <w:lang w:val="pt-BR"/>
        </w:rPr>
        <w:t>)</w:t>
      </w:r>
      <w:r w:rsidR="0079534B" w:rsidRPr="00E90087">
        <w:rPr>
          <w:rFonts w:ascii="Geomanist" w:eastAsia="Calibri" w:hAnsi="Geomanist"/>
          <w:lang w:val="pt-BR"/>
        </w:rPr>
        <w:t>Os casos omissos serão resolvidos pela DEP.</w:t>
      </w:r>
    </w:p>
    <w:p w:rsidR="002F2CBB" w:rsidRPr="00E90087" w:rsidRDefault="002F2CBB" w:rsidP="0079534B">
      <w:pPr>
        <w:rPr>
          <w:rFonts w:ascii="Geomanist" w:hAnsi="Geomanist"/>
          <w:lang w:val="pt-BR"/>
        </w:rPr>
      </w:pPr>
    </w:p>
    <w:sectPr w:rsidR="002F2CBB" w:rsidRPr="00E90087" w:rsidSect="00E90087">
      <w:headerReference w:type="default" r:id="rId8"/>
      <w:footerReference w:type="default" r:id="rId9"/>
      <w:pgSz w:w="11900" w:h="16840"/>
      <w:pgMar w:top="1701" w:right="1134" w:bottom="1134" w:left="1701" w:header="567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8A0" w:rsidRDefault="002F68A0" w:rsidP="00D362E8">
      <w:r>
        <w:separator/>
      </w:r>
    </w:p>
  </w:endnote>
  <w:endnote w:type="continuationSeparator" w:id="1">
    <w:p w:rsidR="002F68A0" w:rsidRDefault="002F68A0" w:rsidP="00D3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manis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A0" w:rsidRDefault="003F3067" w:rsidP="00745CB8">
    <w:pPr>
      <w:pStyle w:val="Rodap"/>
      <w:ind w:right="-843"/>
      <w:jc w:val="right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168.15pt;margin-top:19.45pt;width:116.8pt;height:38.55pt;z-index:25165875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" filled="f" stroked="f">
          <v:textbox style="mso-next-textbox:#_x0000_s2056">
            <w:txbxContent>
              <w:p w:rsidR="002F68A0" w:rsidRPr="008222E2" w:rsidRDefault="002F68A0" w:rsidP="00B76C65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proofErr w:type="spellStart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>Fundação</w:t>
                </w:r>
                <w:proofErr w:type="spellEnd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 xml:space="preserve"> Hospital </w:t>
                </w:r>
              </w:p>
              <w:p w:rsidR="002F68A0" w:rsidRPr="008222E2" w:rsidRDefault="002F68A0" w:rsidP="00B76C65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Adriano Jorge</w:t>
                </w:r>
              </w:p>
            </w:txbxContent>
          </v:textbox>
        </v:shape>
      </w:pict>
    </w:r>
    <w:r w:rsidRPr="003F3067">
      <w:rPr>
        <w:noProof/>
      </w:rPr>
      <w:pict>
        <v:shape id="Text Box 2" o:spid="_x0000_s2050" type="#_x0000_t202" style="position:absolute;left:0;text-align:left;margin-left:-14.55pt;margin-top:21.1pt;width:201.7pt;height:44.55pt;z-index:251656704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" filled="f" stroked="f">
          <v:textbox style="mso-next-textbox:#Text Box 2">
            <w:txbxContent>
              <w:p w:rsidR="002F68A0" w:rsidRPr="00DA6BA3" w:rsidRDefault="002F68A0" w:rsidP="00A02469">
                <w:pPr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</w:pPr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Avenida Carvalho Leal, 1778 – Cachoeirinha </w:t>
                </w:r>
              </w:p>
              <w:p w:rsidR="002F68A0" w:rsidRDefault="002F68A0" w:rsidP="00A02469">
                <w:pPr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</w:pPr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 Manaus – AM – CEP: 69065-001</w:t>
                </w:r>
                <w:r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 </w:t>
                </w:r>
              </w:p>
              <w:p w:rsidR="002F68A0" w:rsidRPr="00DA6BA3" w:rsidRDefault="002F68A0" w:rsidP="00A02469">
                <w:pPr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</w:pPr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Telefone (92) 3612-2200 </w:t>
                </w:r>
              </w:p>
              <w:p w:rsidR="002F68A0" w:rsidRPr="008222E2" w:rsidRDefault="003F3067" w:rsidP="00A02469">
                <w:pPr>
                  <w:rPr>
                    <w:rFonts w:ascii="Geomanist" w:hAnsi="Geomanist"/>
                    <w:color w:val="293258"/>
                    <w:sz w:val="16"/>
                    <w:szCs w:val="16"/>
                    <w:lang w:val="pt-BR"/>
                  </w:rPr>
                </w:pPr>
                <w:hyperlink r:id="rId1" w:history="1">
                  <w:r w:rsidR="002F68A0" w:rsidRPr="00DA6BA3">
                    <w:rPr>
                      <w:rStyle w:val="Hyperlink"/>
                      <w:rFonts w:ascii="Geomanist" w:hAnsi="Geomanist" w:cs="Arial"/>
                      <w:color w:val="293258"/>
                      <w:sz w:val="14"/>
                      <w:szCs w:val="14"/>
                      <w:lang w:val="pt-BR"/>
                    </w:rPr>
                    <w:t>www.fhaj.am.gov.br</w:t>
                  </w:r>
                </w:hyperlink>
                <w:proofErr w:type="gramStart"/>
                <w:r w:rsidR="002F68A0" w:rsidRPr="00DA6BA3">
                  <w:rPr>
                    <w:rFonts w:ascii="Geomanist" w:hAnsi="Geomanist"/>
                    <w:color w:val="293258"/>
                    <w:sz w:val="14"/>
                    <w:szCs w:val="14"/>
                    <w:lang w:val="pt-BR"/>
                  </w:rPr>
                  <w:t xml:space="preserve"> </w:t>
                </w:r>
                <w:r w:rsidR="002F68A0"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 </w:t>
                </w:r>
                <w:proofErr w:type="gramEnd"/>
                <w:r w:rsidR="002F68A0"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|  </w:t>
                </w:r>
                <w:hyperlink r:id="rId2" w:history="1">
                  <w:r w:rsidR="002F68A0" w:rsidRPr="00DA6BA3">
                    <w:rPr>
                      <w:rStyle w:val="Hyperlink"/>
                      <w:rFonts w:ascii="Geomanist" w:hAnsi="Geomanist" w:cs="Arial"/>
                      <w:color w:val="293258"/>
                      <w:sz w:val="14"/>
                      <w:szCs w:val="14"/>
                      <w:lang w:val="pt-BR"/>
                    </w:rPr>
                    <w:t>asscom@fhaj.am.gov.br</w:t>
                  </w:r>
                </w:hyperlink>
                <w:r w:rsidR="002F68A0" w:rsidRPr="008222E2">
                  <w:rPr>
                    <w:rFonts w:ascii="Geomanist" w:hAnsi="Geomanist" w:cs="Arial"/>
                    <w:color w:val="293258"/>
                    <w:sz w:val="16"/>
                    <w:szCs w:val="16"/>
                    <w:lang w:val="pt-BR"/>
                  </w:rPr>
                  <w:t xml:space="preserve">   </w:t>
                </w:r>
              </w:p>
            </w:txbxContent>
          </v:textbox>
        </v:shape>
      </w:pict>
    </w:r>
    <w:r>
      <w:rPr>
        <w:noProof/>
        <w:lang w:val="pt-BR" w:eastAsia="pt-BR"/>
      </w:rPr>
      <w:pict>
        <v:shape id="Text Box 3" o:spid="_x0000_s2054" type="#_x0000_t202" style="position:absolute;left:0;text-align:left;margin-left:279.65pt;margin-top:19.45pt;width:84.7pt;height:38.55pt;z-index:251657728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" filled="f" stroked="f">
          <v:textbox style="mso-next-textbox:#Text Box 3">
            <w:txbxContent>
              <w:p w:rsidR="002F68A0" w:rsidRPr="008222E2" w:rsidRDefault="002F68A0" w:rsidP="00B76C65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proofErr w:type="spellStart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>Secretaria</w:t>
                </w:r>
                <w:proofErr w:type="spellEnd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 xml:space="preserve"> de</w:t>
                </w:r>
              </w:p>
              <w:p w:rsidR="002F68A0" w:rsidRPr="008222E2" w:rsidRDefault="002F68A0" w:rsidP="00B76C65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proofErr w:type="spellStart"/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Saúde</w:t>
                </w:r>
                <w:proofErr w:type="spellEnd"/>
              </w:p>
            </w:txbxContent>
          </v:textbox>
        </v:shape>
      </w:pict>
    </w:r>
    <w:r w:rsidR="002F68A0">
      <w:object w:dxaOrig="4500" w:dyaOrig="1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38.5pt;height:84pt" o:ole="">
          <v:imagedata r:id="rId3" o:title=""/>
        </v:shape>
        <o:OLEObject Type="Embed" ProgID="CorelDraw.Graphic.17" ShapeID="_x0000_i1026" DrawAspect="Content" ObjectID="_1629876227" r:id="rId4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8A0" w:rsidRDefault="002F68A0" w:rsidP="00D362E8">
      <w:r>
        <w:separator/>
      </w:r>
    </w:p>
  </w:footnote>
  <w:footnote w:type="continuationSeparator" w:id="1">
    <w:p w:rsidR="002F68A0" w:rsidRDefault="002F68A0" w:rsidP="00D36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A0" w:rsidRDefault="002F68A0" w:rsidP="00EC0528">
    <w:pPr>
      <w:pStyle w:val="Cabealho"/>
      <w:ind w:firstLine="567"/>
      <w:jc w:val="center"/>
    </w:pPr>
    <w:r>
      <w:object w:dxaOrig="2202" w:dyaOrig="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25pt;height:58.5pt" o:ole="">
          <v:imagedata r:id="rId1" o:title=""/>
        </v:shape>
        <o:OLEObject Type="Embed" ProgID="CorelDraw.Graphic.17" ShapeID="_x0000_i1025" DrawAspect="Content" ObjectID="_162987622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33CBE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8F14381"/>
    <w:multiLevelType w:val="hybridMultilevel"/>
    <w:tmpl w:val="6DA6E984"/>
    <w:lvl w:ilvl="0" w:tplc="2F400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62E8"/>
    <w:rsid w:val="00012619"/>
    <w:rsid w:val="00016AB7"/>
    <w:rsid w:val="00040498"/>
    <w:rsid w:val="00040693"/>
    <w:rsid w:val="00083346"/>
    <w:rsid w:val="00096663"/>
    <w:rsid w:val="00097374"/>
    <w:rsid w:val="000A0A4C"/>
    <w:rsid w:val="000A31A7"/>
    <w:rsid w:val="000A59FF"/>
    <w:rsid w:val="000A6623"/>
    <w:rsid w:val="000A6B0A"/>
    <w:rsid w:val="000B3399"/>
    <w:rsid w:val="000B40B6"/>
    <w:rsid w:val="000D53AB"/>
    <w:rsid w:val="000F4C1D"/>
    <w:rsid w:val="000F7191"/>
    <w:rsid w:val="0010416C"/>
    <w:rsid w:val="00110133"/>
    <w:rsid w:val="00121BA0"/>
    <w:rsid w:val="001273F0"/>
    <w:rsid w:val="00131008"/>
    <w:rsid w:val="00173B59"/>
    <w:rsid w:val="0018634D"/>
    <w:rsid w:val="00186619"/>
    <w:rsid w:val="00186861"/>
    <w:rsid w:val="00190928"/>
    <w:rsid w:val="001968AD"/>
    <w:rsid w:val="001A3BF6"/>
    <w:rsid w:val="001C161F"/>
    <w:rsid w:val="001E20E9"/>
    <w:rsid w:val="001E530E"/>
    <w:rsid w:val="001E7B69"/>
    <w:rsid w:val="00207778"/>
    <w:rsid w:val="00216426"/>
    <w:rsid w:val="00217F00"/>
    <w:rsid w:val="002251E1"/>
    <w:rsid w:val="00240BBF"/>
    <w:rsid w:val="00241FA3"/>
    <w:rsid w:val="00253494"/>
    <w:rsid w:val="00253A7E"/>
    <w:rsid w:val="002A6078"/>
    <w:rsid w:val="002B1108"/>
    <w:rsid w:val="002B3184"/>
    <w:rsid w:val="002D2A3D"/>
    <w:rsid w:val="002E0256"/>
    <w:rsid w:val="002F2CBB"/>
    <w:rsid w:val="002F68A0"/>
    <w:rsid w:val="0030165B"/>
    <w:rsid w:val="0030758E"/>
    <w:rsid w:val="00312A9B"/>
    <w:rsid w:val="003309DB"/>
    <w:rsid w:val="0033272C"/>
    <w:rsid w:val="00333B20"/>
    <w:rsid w:val="0033660E"/>
    <w:rsid w:val="00336C4B"/>
    <w:rsid w:val="003447EF"/>
    <w:rsid w:val="00360E44"/>
    <w:rsid w:val="00362962"/>
    <w:rsid w:val="00364FB5"/>
    <w:rsid w:val="00372019"/>
    <w:rsid w:val="003737E0"/>
    <w:rsid w:val="003751FB"/>
    <w:rsid w:val="003856B8"/>
    <w:rsid w:val="0039533C"/>
    <w:rsid w:val="003A166E"/>
    <w:rsid w:val="003A5F5A"/>
    <w:rsid w:val="003B1E50"/>
    <w:rsid w:val="003D48EF"/>
    <w:rsid w:val="003D5B8F"/>
    <w:rsid w:val="003F3067"/>
    <w:rsid w:val="003F4395"/>
    <w:rsid w:val="0040205E"/>
    <w:rsid w:val="00446691"/>
    <w:rsid w:val="004526E3"/>
    <w:rsid w:val="00464A9E"/>
    <w:rsid w:val="004835FF"/>
    <w:rsid w:val="00484F1A"/>
    <w:rsid w:val="004A3C54"/>
    <w:rsid w:val="004A4098"/>
    <w:rsid w:val="004D23F7"/>
    <w:rsid w:val="004D365D"/>
    <w:rsid w:val="004D6D84"/>
    <w:rsid w:val="00504106"/>
    <w:rsid w:val="00510A8A"/>
    <w:rsid w:val="00514CCC"/>
    <w:rsid w:val="00522A16"/>
    <w:rsid w:val="005262DB"/>
    <w:rsid w:val="00533572"/>
    <w:rsid w:val="00540EE9"/>
    <w:rsid w:val="00543E78"/>
    <w:rsid w:val="00547ECC"/>
    <w:rsid w:val="00553728"/>
    <w:rsid w:val="00560EB7"/>
    <w:rsid w:val="0056210C"/>
    <w:rsid w:val="00562C19"/>
    <w:rsid w:val="005735FC"/>
    <w:rsid w:val="0059060C"/>
    <w:rsid w:val="00593B70"/>
    <w:rsid w:val="00594FC7"/>
    <w:rsid w:val="005A2D00"/>
    <w:rsid w:val="005A5A52"/>
    <w:rsid w:val="005A7175"/>
    <w:rsid w:val="005B46EF"/>
    <w:rsid w:val="005E5826"/>
    <w:rsid w:val="005E5A26"/>
    <w:rsid w:val="005F639A"/>
    <w:rsid w:val="005F7A93"/>
    <w:rsid w:val="00606241"/>
    <w:rsid w:val="00615C6E"/>
    <w:rsid w:val="006168C5"/>
    <w:rsid w:val="00622E95"/>
    <w:rsid w:val="006243AF"/>
    <w:rsid w:val="006322DA"/>
    <w:rsid w:val="00633B46"/>
    <w:rsid w:val="00642CA8"/>
    <w:rsid w:val="006462C8"/>
    <w:rsid w:val="006475FC"/>
    <w:rsid w:val="00664505"/>
    <w:rsid w:val="00683BB4"/>
    <w:rsid w:val="00685585"/>
    <w:rsid w:val="00697133"/>
    <w:rsid w:val="006A1949"/>
    <w:rsid w:val="006A2690"/>
    <w:rsid w:val="006B3883"/>
    <w:rsid w:val="006B738F"/>
    <w:rsid w:val="006C6A26"/>
    <w:rsid w:val="006F796D"/>
    <w:rsid w:val="007372DB"/>
    <w:rsid w:val="00737F3E"/>
    <w:rsid w:val="00745CB8"/>
    <w:rsid w:val="00757D6E"/>
    <w:rsid w:val="00777778"/>
    <w:rsid w:val="00784169"/>
    <w:rsid w:val="00786D14"/>
    <w:rsid w:val="00786F83"/>
    <w:rsid w:val="0079534B"/>
    <w:rsid w:val="00796911"/>
    <w:rsid w:val="007A2FB9"/>
    <w:rsid w:val="007B1A90"/>
    <w:rsid w:val="007D2A3B"/>
    <w:rsid w:val="007D5EAE"/>
    <w:rsid w:val="007E6DC3"/>
    <w:rsid w:val="007E6DFD"/>
    <w:rsid w:val="00802EAF"/>
    <w:rsid w:val="008222E2"/>
    <w:rsid w:val="00827B93"/>
    <w:rsid w:val="00830CD0"/>
    <w:rsid w:val="00847EAF"/>
    <w:rsid w:val="008536D3"/>
    <w:rsid w:val="008628E0"/>
    <w:rsid w:val="008654EB"/>
    <w:rsid w:val="00881242"/>
    <w:rsid w:val="008A4DC3"/>
    <w:rsid w:val="008A738C"/>
    <w:rsid w:val="008A7EA0"/>
    <w:rsid w:val="008B5A1A"/>
    <w:rsid w:val="008C5898"/>
    <w:rsid w:val="008E246C"/>
    <w:rsid w:val="008F41A8"/>
    <w:rsid w:val="00907478"/>
    <w:rsid w:val="00915531"/>
    <w:rsid w:val="009179B0"/>
    <w:rsid w:val="00921976"/>
    <w:rsid w:val="00921E36"/>
    <w:rsid w:val="00924A50"/>
    <w:rsid w:val="00982792"/>
    <w:rsid w:val="00987886"/>
    <w:rsid w:val="0099798A"/>
    <w:rsid w:val="009B02DF"/>
    <w:rsid w:val="009B5FFD"/>
    <w:rsid w:val="009B6020"/>
    <w:rsid w:val="009B7901"/>
    <w:rsid w:val="009C3ABD"/>
    <w:rsid w:val="009E410F"/>
    <w:rsid w:val="009F7709"/>
    <w:rsid w:val="00A02469"/>
    <w:rsid w:val="00A26584"/>
    <w:rsid w:val="00A32914"/>
    <w:rsid w:val="00A405C9"/>
    <w:rsid w:val="00A40D86"/>
    <w:rsid w:val="00A446BD"/>
    <w:rsid w:val="00A6774F"/>
    <w:rsid w:val="00A67F1F"/>
    <w:rsid w:val="00A75FBB"/>
    <w:rsid w:val="00A81EB9"/>
    <w:rsid w:val="00A836EC"/>
    <w:rsid w:val="00A852C5"/>
    <w:rsid w:val="00A96B24"/>
    <w:rsid w:val="00AB2409"/>
    <w:rsid w:val="00AB68FE"/>
    <w:rsid w:val="00AC2A72"/>
    <w:rsid w:val="00AC3F83"/>
    <w:rsid w:val="00AC5FE9"/>
    <w:rsid w:val="00AD3076"/>
    <w:rsid w:val="00AE2782"/>
    <w:rsid w:val="00AF6FA0"/>
    <w:rsid w:val="00B00B21"/>
    <w:rsid w:val="00B04F29"/>
    <w:rsid w:val="00B12994"/>
    <w:rsid w:val="00B172DC"/>
    <w:rsid w:val="00B25D26"/>
    <w:rsid w:val="00B42D6F"/>
    <w:rsid w:val="00B669B8"/>
    <w:rsid w:val="00B72EDC"/>
    <w:rsid w:val="00B7364F"/>
    <w:rsid w:val="00B74C99"/>
    <w:rsid w:val="00B76C65"/>
    <w:rsid w:val="00B965B6"/>
    <w:rsid w:val="00BA000B"/>
    <w:rsid w:val="00BA39A8"/>
    <w:rsid w:val="00BB0AFD"/>
    <w:rsid w:val="00BC2C43"/>
    <w:rsid w:val="00BD787C"/>
    <w:rsid w:val="00BE41D9"/>
    <w:rsid w:val="00BE6048"/>
    <w:rsid w:val="00C06A54"/>
    <w:rsid w:val="00C07CC3"/>
    <w:rsid w:val="00C453EF"/>
    <w:rsid w:val="00C51513"/>
    <w:rsid w:val="00C952E3"/>
    <w:rsid w:val="00CA2F52"/>
    <w:rsid w:val="00CC73DE"/>
    <w:rsid w:val="00CE3ED6"/>
    <w:rsid w:val="00CF14A2"/>
    <w:rsid w:val="00CF1C4B"/>
    <w:rsid w:val="00CF6E76"/>
    <w:rsid w:val="00D1503B"/>
    <w:rsid w:val="00D201C8"/>
    <w:rsid w:val="00D23733"/>
    <w:rsid w:val="00D246AF"/>
    <w:rsid w:val="00D305D9"/>
    <w:rsid w:val="00D32A49"/>
    <w:rsid w:val="00D362E8"/>
    <w:rsid w:val="00D371E1"/>
    <w:rsid w:val="00D40866"/>
    <w:rsid w:val="00D500E3"/>
    <w:rsid w:val="00D721FE"/>
    <w:rsid w:val="00D734B9"/>
    <w:rsid w:val="00D810D3"/>
    <w:rsid w:val="00D824BB"/>
    <w:rsid w:val="00D907AD"/>
    <w:rsid w:val="00DA6BA3"/>
    <w:rsid w:val="00DB4595"/>
    <w:rsid w:val="00DB4E97"/>
    <w:rsid w:val="00DC7D73"/>
    <w:rsid w:val="00DD457D"/>
    <w:rsid w:val="00DD7DD3"/>
    <w:rsid w:val="00DF20B5"/>
    <w:rsid w:val="00DF35D5"/>
    <w:rsid w:val="00E00A5C"/>
    <w:rsid w:val="00E01322"/>
    <w:rsid w:val="00E13B2C"/>
    <w:rsid w:val="00E1501E"/>
    <w:rsid w:val="00E30F89"/>
    <w:rsid w:val="00E3164C"/>
    <w:rsid w:val="00E34365"/>
    <w:rsid w:val="00E357B5"/>
    <w:rsid w:val="00E42DFA"/>
    <w:rsid w:val="00E45B08"/>
    <w:rsid w:val="00E51BE4"/>
    <w:rsid w:val="00E549F0"/>
    <w:rsid w:val="00E57F8B"/>
    <w:rsid w:val="00E66499"/>
    <w:rsid w:val="00E84A35"/>
    <w:rsid w:val="00E87F4C"/>
    <w:rsid w:val="00E90087"/>
    <w:rsid w:val="00EA125F"/>
    <w:rsid w:val="00EB7673"/>
    <w:rsid w:val="00EC0528"/>
    <w:rsid w:val="00EC0FFB"/>
    <w:rsid w:val="00EC59CB"/>
    <w:rsid w:val="00ED1CC2"/>
    <w:rsid w:val="00ED2F4F"/>
    <w:rsid w:val="00EE261B"/>
    <w:rsid w:val="00EE6848"/>
    <w:rsid w:val="00EF0567"/>
    <w:rsid w:val="00F0198C"/>
    <w:rsid w:val="00F1428D"/>
    <w:rsid w:val="00F1653C"/>
    <w:rsid w:val="00F33070"/>
    <w:rsid w:val="00F34414"/>
    <w:rsid w:val="00F467F6"/>
    <w:rsid w:val="00F61DA5"/>
    <w:rsid w:val="00F63310"/>
    <w:rsid w:val="00F67E6E"/>
    <w:rsid w:val="00F85514"/>
    <w:rsid w:val="00FA06B8"/>
    <w:rsid w:val="00FD0202"/>
    <w:rsid w:val="00FE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53494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62E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2E8"/>
  </w:style>
  <w:style w:type="paragraph" w:styleId="Rodap">
    <w:name w:val="footer"/>
    <w:basedOn w:val="Normal"/>
    <w:link w:val="RodapChar"/>
    <w:uiPriority w:val="99"/>
    <w:unhideWhenUsed/>
    <w:rsid w:val="00D362E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362E8"/>
  </w:style>
  <w:style w:type="paragraph" w:styleId="Textodebalo">
    <w:name w:val="Balloon Text"/>
    <w:basedOn w:val="Normal"/>
    <w:link w:val="TextodebaloChar"/>
    <w:uiPriority w:val="99"/>
    <w:semiHidden/>
    <w:unhideWhenUsed/>
    <w:rsid w:val="00D362E8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362E8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D1503B"/>
    <w:rPr>
      <w:color w:val="0000FF"/>
      <w:u w:val="single"/>
    </w:rPr>
  </w:style>
  <w:style w:type="paragraph" w:styleId="SemEspaamento">
    <w:name w:val="No Spacing"/>
    <w:uiPriority w:val="1"/>
    <w:qFormat/>
    <w:rsid w:val="00F467F6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F467F6"/>
    <w:pPr>
      <w:ind w:left="720"/>
      <w:contextualSpacing/>
    </w:pPr>
    <w:rPr>
      <w:rFonts w:ascii="Times New Roman" w:eastAsia="Times New Roman" w:hAnsi="Times New Roman"/>
      <w:sz w:val="20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asscom@fhaj.am.gov.br" TargetMode="External"/><Relationship Id="rId1" Type="http://schemas.openxmlformats.org/officeDocument/2006/relationships/hyperlink" Target="http://www.fhaj.am.gov.br" TargetMode="External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782682-017E-4DC2-BAF0-61059D31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687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4394</CharactersWithSpaces>
  <SharedDoc>false</SharedDoc>
  <HLinks>
    <vt:vector size="18" baseType="variant">
      <vt:variant>
        <vt:i4>3801126</vt:i4>
      </vt:variant>
      <vt:variant>
        <vt:i4>0</vt:i4>
      </vt:variant>
      <vt:variant>
        <vt:i4>0</vt:i4>
      </vt:variant>
      <vt:variant>
        <vt:i4>5</vt:i4>
      </vt:variant>
      <vt:variant>
        <vt:lpwstr>http://www.amazonas.am.gov.br/</vt:lpwstr>
      </vt:variant>
      <vt:variant>
        <vt:lpwstr/>
      </vt:variant>
      <vt:variant>
        <vt:i4>2162688</vt:i4>
      </vt:variant>
      <vt:variant>
        <vt:i4>3</vt:i4>
      </vt:variant>
      <vt:variant>
        <vt:i4>0</vt:i4>
      </vt:variant>
      <vt:variant>
        <vt:i4>5</vt:i4>
      </vt:variant>
      <vt:variant>
        <vt:lpwstr>mailto:asscom@fhaj.am.gov.br</vt:lpwstr>
      </vt:variant>
      <vt:variant>
        <vt:lpwstr/>
      </vt:variant>
      <vt:variant>
        <vt:i4>3342382</vt:i4>
      </vt:variant>
      <vt:variant>
        <vt:i4>0</vt:i4>
      </vt:variant>
      <vt:variant>
        <vt:i4>0</vt:i4>
      </vt:variant>
      <vt:variant>
        <vt:i4>5</vt:i4>
      </vt:variant>
      <vt:variant>
        <vt:lpwstr>http://www.fhaj.am.gov.br/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marcicley reggo</dc:creator>
  <cp:lastModifiedBy>dep</cp:lastModifiedBy>
  <cp:revision>5</cp:revision>
  <cp:lastPrinted>2019-03-14T15:56:00Z</cp:lastPrinted>
  <dcterms:created xsi:type="dcterms:W3CDTF">2019-09-13T13:47:00Z</dcterms:created>
  <dcterms:modified xsi:type="dcterms:W3CDTF">2019-09-13T14:37:00Z</dcterms:modified>
</cp:coreProperties>
</file>